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E5D" w:rsidRPr="00BF2E6D" w:rsidRDefault="00E84E5D" w:rsidP="00E84E5D">
      <w:pPr>
        <w:jc w:val="both"/>
        <w:rPr>
          <w:rFonts w:ascii="Arial Narrow" w:hAnsi="Arial Narrow" w:cs="Tahoma"/>
          <w:b/>
          <w:lang w:val="sr-Cyrl-RS"/>
        </w:rPr>
      </w:pPr>
      <w:r w:rsidRPr="00BF2E6D">
        <w:rPr>
          <w:rFonts w:ascii="Arial Narrow" w:hAnsi="Arial Narrow" w:cs="Tahoma"/>
          <w:b/>
          <w:lang w:val="sr-Cyrl-RS"/>
        </w:rPr>
        <w:t>Здравствени центар Неготин</w:t>
      </w:r>
    </w:p>
    <w:p w:rsidR="00E84E5D" w:rsidRPr="00BF2E6D" w:rsidRDefault="00E84E5D" w:rsidP="00E84E5D">
      <w:pPr>
        <w:jc w:val="both"/>
        <w:rPr>
          <w:rFonts w:ascii="Arial Narrow" w:hAnsi="Arial Narrow" w:cs="Tahoma"/>
          <w:lang w:val="sr-Cyrl-RS"/>
        </w:rPr>
      </w:pPr>
      <w:r w:rsidRPr="00BF2E6D">
        <w:rPr>
          <w:rFonts w:ascii="Arial Narrow" w:hAnsi="Arial Narrow" w:cs="Tahoma"/>
          <w:lang w:val="sr-Cyrl-RS"/>
        </w:rPr>
        <w:t>Бадњевска 4, 19300 Неготин</w:t>
      </w:r>
    </w:p>
    <w:p w:rsidR="00E84E5D" w:rsidRPr="00BF2E6D" w:rsidRDefault="00E84E5D" w:rsidP="00E84E5D">
      <w:pPr>
        <w:jc w:val="both"/>
        <w:rPr>
          <w:rFonts w:ascii="Arial Narrow" w:hAnsi="Arial Narrow" w:cs="Tahoma"/>
        </w:rPr>
      </w:pPr>
      <w:r w:rsidRPr="00BF2E6D">
        <w:rPr>
          <w:rFonts w:ascii="Arial Narrow" w:hAnsi="Arial Narrow" w:cs="Tahoma"/>
          <w:bCs/>
        </w:rPr>
        <w:t xml:space="preserve">ПИБ: </w:t>
      </w:r>
      <w:r w:rsidRPr="00BF2E6D">
        <w:rPr>
          <w:rFonts w:ascii="Arial Narrow" w:hAnsi="Arial Narrow"/>
        </w:rPr>
        <w:t>100775615</w:t>
      </w:r>
      <w:r w:rsidRPr="00BF2E6D">
        <w:rPr>
          <w:rFonts w:ascii="Arial Narrow" w:hAnsi="Arial Narrow" w:cs="Tahoma"/>
          <w:bCs/>
        </w:rPr>
        <w:t xml:space="preserve">, </w:t>
      </w:r>
      <w:proofErr w:type="spellStart"/>
      <w:r w:rsidRPr="00BF2E6D">
        <w:rPr>
          <w:rFonts w:ascii="Arial Narrow" w:hAnsi="Arial Narrow" w:cs="Tahoma"/>
          <w:bCs/>
        </w:rPr>
        <w:t>матични</w:t>
      </w:r>
      <w:proofErr w:type="spellEnd"/>
      <w:r w:rsidRPr="00BF2E6D">
        <w:rPr>
          <w:rFonts w:ascii="Arial Narrow" w:hAnsi="Arial Narrow" w:cs="Tahoma"/>
          <w:bCs/>
        </w:rPr>
        <w:t xml:space="preserve"> </w:t>
      </w:r>
      <w:proofErr w:type="spellStart"/>
      <w:r w:rsidRPr="00BF2E6D">
        <w:rPr>
          <w:rFonts w:ascii="Arial Narrow" w:hAnsi="Arial Narrow" w:cs="Tahoma"/>
          <w:bCs/>
        </w:rPr>
        <w:t>број</w:t>
      </w:r>
      <w:proofErr w:type="spellEnd"/>
      <w:r w:rsidRPr="00BF2E6D">
        <w:rPr>
          <w:rFonts w:ascii="Arial Narrow" w:hAnsi="Arial Narrow" w:cs="Tahoma"/>
          <w:bCs/>
        </w:rPr>
        <w:t xml:space="preserve">: </w:t>
      </w:r>
      <w:r w:rsidRPr="00BF2E6D">
        <w:rPr>
          <w:rFonts w:ascii="Arial Narrow" w:hAnsi="Arial Narrow"/>
        </w:rPr>
        <w:t>17261487</w:t>
      </w:r>
    </w:p>
    <w:p w:rsidR="003913FC" w:rsidRPr="00102404" w:rsidRDefault="003913FC" w:rsidP="00D475A2">
      <w:pPr>
        <w:pStyle w:val="Heading41"/>
        <w:ind w:left="0" w:firstLine="0"/>
        <w:jc w:val="left"/>
        <w:rPr>
          <w:rFonts w:ascii="Arial Narrow" w:hAnsi="Arial Narrow"/>
          <w:lang w:val="sr-Latn-CS"/>
        </w:rPr>
      </w:pPr>
    </w:p>
    <w:p w:rsidR="003913FC" w:rsidRDefault="003913FC" w:rsidP="003913FC">
      <w:pPr>
        <w:pStyle w:val="NoSpacing"/>
        <w:jc w:val="center"/>
        <w:rPr>
          <w:rFonts w:ascii="Arial Narrow" w:hAnsi="Arial Narrow"/>
          <w:b/>
          <w:sz w:val="24"/>
          <w:szCs w:val="24"/>
          <w:lang w:val="sr-Latn-CS"/>
        </w:rPr>
      </w:pPr>
      <w:r w:rsidRPr="00102404">
        <w:rPr>
          <w:rFonts w:ascii="Arial Narrow" w:hAnsi="Arial Narrow"/>
          <w:b/>
          <w:sz w:val="24"/>
          <w:szCs w:val="24"/>
          <w:lang w:val="sr-Latn-CS"/>
        </w:rPr>
        <w:t>Позив за достављање понуде</w:t>
      </w:r>
    </w:p>
    <w:p w:rsidR="000207A1" w:rsidRDefault="000207A1" w:rsidP="003913FC">
      <w:pPr>
        <w:pStyle w:val="NoSpacing"/>
        <w:jc w:val="center"/>
        <w:rPr>
          <w:rFonts w:ascii="Arial Narrow" w:hAnsi="Arial Narrow"/>
          <w:b/>
          <w:sz w:val="24"/>
          <w:szCs w:val="24"/>
          <w:lang w:val="sr-Latn-CS"/>
        </w:rPr>
      </w:pPr>
    </w:p>
    <w:p w:rsidR="00824482" w:rsidRPr="000E2593" w:rsidRDefault="00824482" w:rsidP="00824482">
      <w:pPr>
        <w:pStyle w:val="NoSpacing"/>
        <w:jc w:val="center"/>
        <w:rPr>
          <w:rFonts w:ascii="Arial Narrow" w:hAnsi="Arial Narrow"/>
          <w:sz w:val="24"/>
          <w:szCs w:val="24"/>
          <w:lang w:val="sr-Latn-CS"/>
        </w:rPr>
      </w:pPr>
      <w:r w:rsidRPr="000E2593">
        <w:rPr>
          <w:rFonts w:ascii="Arial Narrow" w:hAnsi="Arial Narrow"/>
          <w:sz w:val="24"/>
          <w:szCs w:val="24"/>
          <w:lang w:val="sr-Cyrl-RS"/>
        </w:rPr>
        <w:t xml:space="preserve">- </w:t>
      </w:r>
      <w:r w:rsidR="0056316F">
        <w:rPr>
          <w:rFonts w:ascii="Arial Narrow" w:hAnsi="Arial Narrow"/>
          <w:sz w:val="24"/>
          <w:szCs w:val="24"/>
          <w:lang w:val="sr-Cyrl-RS"/>
        </w:rPr>
        <w:t xml:space="preserve">услуге одржавања </w:t>
      </w:r>
      <w:r w:rsidRPr="000E2593">
        <w:rPr>
          <w:rFonts w:ascii="Arial Narrow" w:hAnsi="Arial Narrow"/>
          <w:sz w:val="24"/>
          <w:szCs w:val="24"/>
          <w:lang w:val="sr-Cyrl-RS"/>
        </w:rPr>
        <w:t xml:space="preserve"> </w:t>
      </w:r>
      <w:r>
        <w:rPr>
          <w:rFonts w:ascii="Arial Narrow" w:hAnsi="Arial Narrow"/>
          <w:noProof/>
          <w:sz w:val="24"/>
          <w:szCs w:val="24"/>
          <w:lang w:val="sr-Cyrl-RS"/>
        </w:rPr>
        <w:t>интегрисаног информационог</w:t>
      </w:r>
      <w:r w:rsidRPr="000E2593">
        <w:rPr>
          <w:rFonts w:ascii="Arial Narrow" w:hAnsi="Arial Narrow"/>
          <w:noProof/>
          <w:sz w:val="24"/>
          <w:szCs w:val="24"/>
          <w:lang w:val="sr-Cyrl-RS"/>
        </w:rPr>
        <w:t xml:space="preserve"> система</w:t>
      </w:r>
    </w:p>
    <w:p w:rsidR="000207A1" w:rsidRPr="0056316F" w:rsidRDefault="000207A1" w:rsidP="000207A1">
      <w:pPr>
        <w:pStyle w:val="NoSpacing"/>
        <w:jc w:val="center"/>
        <w:rPr>
          <w:rFonts w:ascii="Arial Narrow" w:hAnsi="Arial Narrow"/>
          <w:sz w:val="24"/>
          <w:szCs w:val="24"/>
          <w:lang w:val="sr-Cyrl-RS"/>
        </w:rPr>
      </w:pPr>
      <w:r>
        <w:rPr>
          <w:rFonts w:ascii="Arial Narrow" w:hAnsi="Arial Narrow"/>
          <w:sz w:val="24"/>
          <w:szCs w:val="24"/>
        </w:rPr>
        <w:t xml:space="preserve">за </w:t>
      </w:r>
      <w:r w:rsidR="0056316F">
        <w:rPr>
          <w:rFonts w:ascii="Arial Narrow" w:hAnsi="Arial Narrow"/>
          <w:sz w:val="24"/>
          <w:szCs w:val="24"/>
          <w:lang w:val="sr-Cyrl-RS"/>
        </w:rPr>
        <w:t xml:space="preserve">Здравствени центар Неготин </w:t>
      </w:r>
    </w:p>
    <w:p w:rsidR="00D475A2" w:rsidRPr="000E2593" w:rsidRDefault="00D475A2" w:rsidP="00D475A2">
      <w:pPr>
        <w:jc w:val="center"/>
        <w:rPr>
          <w:rFonts w:ascii="Arial Narrow" w:hAnsi="Arial Narrow"/>
          <w:b/>
          <w:lang w:val="sr-Latn-CS"/>
        </w:rPr>
      </w:pPr>
    </w:p>
    <w:p w:rsidR="00C33C45" w:rsidRPr="00824482" w:rsidRDefault="00824482" w:rsidP="003913FC">
      <w:pPr>
        <w:pStyle w:val="NoSpacing"/>
        <w:jc w:val="center"/>
        <w:rPr>
          <w:rFonts w:ascii="Arial Narrow" w:hAnsi="Arial Narrow"/>
          <w:b/>
          <w:sz w:val="24"/>
          <w:szCs w:val="24"/>
          <w:lang w:val="sr-Cyrl-RS"/>
        </w:rPr>
      </w:pPr>
      <w:r>
        <w:rPr>
          <w:rFonts w:ascii="Arial Narrow" w:hAnsi="Arial Narrow"/>
          <w:b/>
          <w:sz w:val="24"/>
          <w:szCs w:val="24"/>
          <w:lang w:val="sr-Cyrl-RS"/>
        </w:rPr>
        <w:t xml:space="preserve"> </w:t>
      </w:r>
    </w:p>
    <w:p w:rsidR="003913FC" w:rsidRPr="00102404" w:rsidRDefault="003913FC" w:rsidP="003913FC">
      <w:pPr>
        <w:pStyle w:val="Heading41"/>
        <w:ind w:left="0" w:firstLine="0"/>
        <w:rPr>
          <w:rFonts w:ascii="Arial Narrow" w:hAnsi="Arial Narrow"/>
          <w:lang w:val="sr-Latn-CS"/>
        </w:rPr>
      </w:pPr>
    </w:p>
    <w:p w:rsidR="00C33C45" w:rsidRPr="00C33C45" w:rsidRDefault="00C33C45" w:rsidP="00E72770">
      <w:pPr>
        <w:pStyle w:val="NoSpacing"/>
        <w:rPr>
          <w:rFonts w:ascii="Arial Narrow" w:hAnsi="Arial Narrow"/>
          <w:lang w:val="sr-Cyrl-RS"/>
        </w:rPr>
      </w:pPr>
    </w:p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5954"/>
      </w:tblGrid>
      <w:tr w:rsidR="00C80F88" w:rsidRPr="000207A1" w:rsidTr="00C80F88">
        <w:trPr>
          <w:trHeight w:val="50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Pr="000207A1" w:rsidRDefault="00C80F88" w:rsidP="00C80F8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</w:rPr>
            </w:pPr>
          </w:p>
          <w:p w:rsidR="00C80F88" w:rsidRPr="000207A1" w:rsidRDefault="00C80F88" w:rsidP="00C80F8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</w:rPr>
            </w:pP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Назив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понуђача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Pr="000207A1" w:rsidRDefault="00C80F88" w:rsidP="00C80F88">
            <w:pPr>
              <w:tabs>
                <w:tab w:val="left" w:pos="720"/>
                <w:tab w:val="left" w:pos="1440"/>
                <w:tab w:val="left" w:pos="1530"/>
              </w:tabs>
              <w:spacing w:after="200" w:line="276" w:lineRule="auto"/>
              <w:contextualSpacing/>
              <w:jc w:val="both"/>
              <w:rPr>
                <w:rFonts w:ascii="Arial Narrow" w:eastAsia="Calibri" w:hAnsi="Arial Narrow"/>
              </w:rPr>
            </w:pPr>
          </w:p>
        </w:tc>
      </w:tr>
      <w:tr w:rsidR="00C80F88" w:rsidRPr="000207A1" w:rsidTr="00C80F88">
        <w:trPr>
          <w:trHeight w:val="2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Pr="000207A1" w:rsidRDefault="00C80F88" w:rsidP="00C80F8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</w:rPr>
            </w:pPr>
          </w:p>
          <w:p w:rsidR="00C80F88" w:rsidRPr="000207A1" w:rsidRDefault="00C80F88" w:rsidP="00C80F8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lang w:val="sr-Cyrl-RS"/>
              </w:rPr>
            </w:pP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Адреса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понуђача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>:</w:t>
            </w:r>
            <w:r w:rsidRPr="000207A1">
              <w:rPr>
                <w:rFonts w:ascii="Arial Narrow" w:eastAsia="Calibri" w:hAnsi="Arial Narrow"/>
                <w:color w:val="000000"/>
                <w:lang w:val="sr-Cyrl-R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Pr="000207A1" w:rsidRDefault="00C80F88" w:rsidP="00C80F88">
            <w:pPr>
              <w:tabs>
                <w:tab w:val="left" w:pos="720"/>
                <w:tab w:val="left" w:pos="1440"/>
                <w:tab w:val="left" w:pos="1530"/>
              </w:tabs>
              <w:spacing w:after="200" w:line="276" w:lineRule="auto"/>
              <w:contextualSpacing/>
              <w:jc w:val="both"/>
              <w:rPr>
                <w:rFonts w:ascii="Arial Narrow" w:eastAsia="Calibri" w:hAnsi="Arial Narrow"/>
              </w:rPr>
            </w:pPr>
          </w:p>
        </w:tc>
      </w:tr>
      <w:tr w:rsidR="00C80F88" w:rsidRPr="000207A1" w:rsidTr="00C80F88">
        <w:trPr>
          <w:trHeight w:val="43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Pr="000207A1" w:rsidRDefault="00C80F88" w:rsidP="00C80F8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</w:rPr>
            </w:pPr>
          </w:p>
          <w:p w:rsidR="00C80F88" w:rsidRPr="000207A1" w:rsidRDefault="00C80F88" w:rsidP="00C80F8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lang w:val="sr-Cyrl-RS"/>
              </w:rPr>
            </w:pP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Матични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број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понуђача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:</w:t>
            </w:r>
            <w:r w:rsidRPr="000207A1">
              <w:rPr>
                <w:rFonts w:ascii="Arial Narrow" w:eastAsia="Calibri" w:hAnsi="Arial Narrow"/>
                <w:color w:val="000000"/>
                <w:lang w:val="sr-Cyrl-R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Pr="000207A1" w:rsidRDefault="00C80F88" w:rsidP="00C80F88">
            <w:pPr>
              <w:tabs>
                <w:tab w:val="left" w:pos="720"/>
                <w:tab w:val="left" w:pos="1440"/>
                <w:tab w:val="left" w:pos="1530"/>
              </w:tabs>
              <w:spacing w:after="200" w:line="276" w:lineRule="auto"/>
              <w:contextualSpacing/>
              <w:jc w:val="both"/>
              <w:rPr>
                <w:rFonts w:ascii="Arial Narrow" w:eastAsia="Calibri" w:hAnsi="Arial Narrow"/>
              </w:rPr>
            </w:pPr>
          </w:p>
        </w:tc>
      </w:tr>
      <w:tr w:rsidR="00C80F88" w:rsidRPr="000207A1" w:rsidTr="00C80F88">
        <w:trPr>
          <w:trHeight w:val="43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88" w:rsidRPr="000207A1" w:rsidRDefault="00C80F88" w:rsidP="00C80F8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</w:rPr>
            </w:pP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Врста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правног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лица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: </w:t>
            </w:r>
          </w:p>
          <w:p w:rsidR="00C80F88" w:rsidRPr="000207A1" w:rsidRDefault="00C80F88" w:rsidP="00C80F8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</w:rPr>
            </w:pPr>
            <w:r w:rsidRPr="000207A1">
              <w:rPr>
                <w:rFonts w:ascii="Arial Narrow" w:eastAsia="Calibri" w:hAnsi="Arial Narrow"/>
                <w:color w:val="000000"/>
              </w:rPr>
              <w:t>(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велико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,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средње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,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мало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,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микро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Pr="000207A1" w:rsidRDefault="00C80F88" w:rsidP="00C80F88">
            <w:pPr>
              <w:tabs>
                <w:tab w:val="left" w:pos="720"/>
                <w:tab w:val="left" w:pos="1440"/>
                <w:tab w:val="left" w:pos="1530"/>
              </w:tabs>
              <w:spacing w:after="200" w:line="276" w:lineRule="auto"/>
              <w:contextualSpacing/>
              <w:jc w:val="both"/>
              <w:rPr>
                <w:rFonts w:ascii="Arial Narrow" w:eastAsia="Calibri" w:hAnsi="Arial Narrow"/>
              </w:rPr>
            </w:pPr>
          </w:p>
        </w:tc>
      </w:tr>
      <w:tr w:rsidR="00C80F88" w:rsidRPr="000207A1" w:rsidTr="00C80F88">
        <w:trPr>
          <w:trHeight w:val="55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88" w:rsidRPr="000207A1" w:rsidRDefault="00C80F88" w:rsidP="00C80F8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lang w:val="sr-Cyrl-RS"/>
              </w:rPr>
            </w:pP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Порески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идентификациони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број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(ПИБ):</w:t>
            </w:r>
            <w:r w:rsidRPr="000207A1">
              <w:rPr>
                <w:rFonts w:ascii="Arial Narrow" w:eastAsia="Calibri" w:hAnsi="Arial Narrow"/>
                <w:color w:val="000000"/>
                <w:lang w:val="sr-Cyrl-R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Pr="000207A1" w:rsidRDefault="00C80F88" w:rsidP="00C80F88">
            <w:pPr>
              <w:tabs>
                <w:tab w:val="left" w:pos="720"/>
                <w:tab w:val="left" w:pos="1440"/>
                <w:tab w:val="left" w:pos="1530"/>
              </w:tabs>
              <w:spacing w:after="200" w:line="276" w:lineRule="auto"/>
              <w:contextualSpacing/>
              <w:jc w:val="both"/>
              <w:rPr>
                <w:rFonts w:ascii="Arial Narrow" w:eastAsia="Calibri" w:hAnsi="Arial Narrow"/>
              </w:rPr>
            </w:pPr>
          </w:p>
        </w:tc>
      </w:tr>
      <w:tr w:rsidR="00C80F88" w:rsidRPr="000207A1" w:rsidTr="00C80F88">
        <w:trPr>
          <w:trHeight w:val="43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Pr="000207A1" w:rsidRDefault="00C80F88" w:rsidP="00C80F8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</w:rPr>
            </w:pPr>
          </w:p>
          <w:p w:rsidR="00C80F88" w:rsidRPr="000207A1" w:rsidRDefault="00C80F88" w:rsidP="00C80F8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lang w:val="sr-Cyrl-RS"/>
              </w:rPr>
            </w:pP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Име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особе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за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контакт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>:</w:t>
            </w:r>
            <w:r w:rsidRPr="000207A1">
              <w:rPr>
                <w:rFonts w:ascii="Arial Narrow" w:eastAsia="Calibri" w:hAnsi="Arial Narrow"/>
                <w:color w:val="000000"/>
                <w:lang w:val="sr-Cyrl-R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Pr="000207A1" w:rsidRDefault="00C80F88" w:rsidP="00C80F88">
            <w:pPr>
              <w:tabs>
                <w:tab w:val="left" w:pos="720"/>
                <w:tab w:val="left" w:pos="1440"/>
                <w:tab w:val="left" w:pos="1530"/>
              </w:tabs>
              <w:spacing w:after="200" w:line="276" w:lineRule="auto"/>
              <w:contextualSpacing/>
              <w:jc w:val="both"/>
              <w:rPr>
                <w:rFonts w:ascii="Arial Narrow" w:eastAsia="Calibri" w:hAnsi="Arial Narrow"/>
              </w:rPr>
            </w:pPr>
          </w:p>
        </w:tc>
      </w:tr>
      <w:tr w:rsidR="00C80F88" w:rsidRPr="000207A1" w:rsidTr="00C80F88">
        <w:trPr>
          <w:trHeight w:val="47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88" w:rsidRPr="000207A1" w:rsidRDefault="00C80F88" w:rsidP="00C80F8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lang w:val="sr-Cyrl-RS"/>
              </w:rPr>
            </w:pP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Електронска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адреса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понуђача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(е-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маил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>):</w:t>
            </w:r>
            <w:r w:rsidRPr="000207A1">
              <w:rPr>
                <w:rFonts w:ascii="Arial Narrow" w:eastAsia="Calibri" w:hAnsi="Arial Narrow"/>
                <w:color w:val="000000"/>
                <w:lang w:val="sr-Cyrl-R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Pr="000207A1" w:rsidRDefault="00C80F88" w:rsidP="00C80F88">
            <w:pPr>
              <w:tabs>
                <w:tab w:val="left" w:pos="720"/>
                <w:tab w:val="left" w:pos="1440"/>
                <w:tab w:val="left" w:pos="1530"/>
              </w:tabs>
              <w:spacing w:after="200" w:line="276" w:lineRule="auto"/>
              <w:contextualSpacing/>
              <w:jc w:val="both"/>
              <w:rPr>
                <w:rFonts w:ascii="Arial Narrow" w:eastAsia="Calibri" w:hAnsi="Arial Narrow"/>
              </w:rPr>
            </w:pPr>
          </w:p>
        </w:tc>
      </w:tr>
      <w:tr w:rsidR="00C80F88" w:rsidRPr="000207A1" w:rsidTr="00C80F88">
        <w:trPr>
          <w:trHeight w:val="43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Pr="000207A1" w:rsidRDefault="00C80F88" w:rsidP="00C80F8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</w:rPr>
            </w:pPr>
          </w:p>
          <w:p w:rsidR="00C80F88" w:rsidRPr="000207A1" w:rsidRDefault="00C80F88" w:rsidP="00C80F8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lang w:val="sr-Cyrl-RS"/>
              </w:rPr>
            </w:pP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Телефон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>:</w:t>
            </w:r>
            <w:r w:rsidRPr="000207A1">
              <w:rPr>
                <w:rFonts w:ascii="Arial Narrow" w:eastAsia="Calibri" w:hAnsi="Arial Narrow"/>
                <w:color w:val="000000"/>
                <w:lang w:val="sr-Cyrl-R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Pr="000207A1" w:rsidRDefault="00C80F88" w:rsidP="00C80F88">
            <w:pPr>
              <w:tabs>
                <w:tab w:val="left" w:pos="720"/>
                <w:tab w:val="left" w:pos="1440"/>
                <w:tab w:val="left" w:pos="1530"/>
              </w:tabs>
              <w:spacing w:after="200" w:line="276" w:lineRule="auto"/>
              <w:contextualSpacing/>
              <w:jc w:val="both"/>
              <w:rPr>
                <w:rFonts w:ascii="Arial Narrow" w:eastAsia="Calibri" w:hAnsi="Arial Narrow"/>
              </w:rPr>
            </w:pPr>
          </w:p>
        </w:tc>
      </w:tr>
      <w:tr w:rsidR="00C80F88" w:rsidRPr="000207A1" w:rsidTr="00C80F88">
        <w:trPr>
          <w:trHeight w:val="37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Pr="000207A1" w:rsidRDefault="00C80F88" w:rsidP="00C80F8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</w:rPr>
            </w:pPr>
          </w:p>
          <w:p w:rsidR="00C80F88" w:rsidRPr="000207A1" w:rsidRDefault="00C80F88" w:rsidP="00C80F8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lang w:val="sr-Cyrl-RS"/>
              </w:rPr>
            </w:pP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Телефакс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>:</w:t>
            </w:r>
            <w:r w:rsidRPr="000207A1">
              <w:rPr>
                <w:rFonts w:ascii="Arial Narrow" w:eastAsia="Calibri" w:hAnsi="Arial Narrow"/>
                <w:color w:val="000000"/>
                <w:lang w:val="sr-Cyrl-R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Pr="000207A1" w:rsidRDefault="00C80F88" w:rsidP="00C80F88">
            <w:pPr>
              <w:tabs>
                <w:tab w:val="left" w:pos="720"/>
                <w:tab w:val="left" w:pos="1440"/>
                <w:tab w:val="left" w:pos="1530"/>
              </w:tabs>
              <w:spacing w:after="200" w:line="276" w:lineRule="auto"/>
              <w:contextualSpacing/>
              <w:jc w:val="both"/>
              <w:rPr>
                <w:rFonts w:ascii="Arial Narrow" w:eastAsia="Calibri" w:hAnsi="Arial Narrow"/>
                <w:lang w:val="sr-Cyrl-RS"/>
              </w:rPr>
            </w:pPr>
          </w:p>
        </w:tc>
      </w:tr>
      <w:tr w:rsidR="00C80F88" w:rsidRPr="000207A1" w:rsidTr="00C80F88">
        <w:trPr>
          <w:trHeight w:val="46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88" w:rsidRPr="000207A1" w:rsidRDefault="00C80F88" w:rsidP="00C80F8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lang w:val="sr-Cyrl-RS"/>
              </w:rPr>
            </w:pP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Број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рачуна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понуђача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и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назив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банке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>:</w:t>
            </w:r>
            <w:r w:rsidRPr="000207A1">
              <w:rPr>
                <w:rFonts w:ascii="Arial Narrow" w:eastAsia="Calibri" w:hAnsi="Arial Narrow"/>
                <w:color w:val="000000"/>
                <w:lang w:val="sr-Cyrl-R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Pr="000207A1" w:rsidRDefault="00C80F88" w:rsidP="00C80F88">
            <w:pPr>
              <w:tabs>
                <w:tab w:val="left" w:pos="720"/>
                <w:tab w:val="left" w:pos="1440"/>
                <w:tab w:val="left" w:pos="1530"/>
              </w:tabs>
              <w:spacing w:after="200" w:line="276" w:lineRule="auto"/>
              <w:contextualSpacing/>
              <w:jc w:val="both"/>
              <w:rPr>
                <w:rFonts w:ascii="Arial Narrow" w:eastAsia="Calibri" w:hAnsi="Arial Narrow"/>
              </w:rPr>
            </w:pPr>
          </w:p>
        </w:tc>
      </w:tr>
      <w:tr w:rsidR="00C80F88" w:rsidRPr="000207A1" w:rsidTr="00C80F88">
        <w:trPr>
          <w:trHeight w:val="47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88" w:rsidRPr="000207A1" w:rsidRDefault="00C80F88" w:rsidP="00C80F8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lang w:val="sr-Cyrl-RS"/>
              </w:rPr>
            </w:pP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Лице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овлашћено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за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потписивање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</w:rPr>
              <w:t xml:space="preserve"> </w:t>
            </w:r>
            <w:proofErr w:type="spellStart"/>
            <w:r w:rsidRPr="000207A1">
              <w:rPr>
                <w:rFonts w:ascii="Arial Narrow" w:eastAsia="Calibri" w:hAnsi="Arial Narrow"/>
                <w:color w:val="000000"/>
              </w:rPr>
              <w:t>уговора</w:t>
            </w:r>
            <w:proofErr w:type="spellEnd"/>
            <w:r w:rsidRPr="000207A1">
              <w:rPr>
                <w:rFonts w:ascii="Arial Narrow" w:eastAsia="Calibri" w:hAnsi="Arial Narrow"/>
                <w:color w:val="000000"/>
                <w:lang w:val="sr-Cyrl-RS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Pr="000207A1" w:rsidRDefault="00C80F88" w:rsidP="00C80F88">
            <w:pPr>
              <w:tabs>
                <w:tab w:val="left" w:pos="720"/>
                <w:tab w:val="left" w:pos="1440"/>
                <w:tab w:val="left" w:pos="1530"/>
              </w:tabs>
              <w:spacing w:after="200" w:line="276" w:lineRule="auto"/>
              <w:contextualSpacing/>
              <w:jc w:val="both"/>
              <w:rPr>
                <w:rFonts w:ascii="Arial Narrow" w:eastAsia="Calibri" w:hAnsi="Arial Narrow"/>
              </w:rPr>
            </w:pPr>
          </w:p>
        </w:tc>
      </w:tr>
    </w:tbl>
    <w:p w:rsidR="000207A1" w:rsidRDefault="000207A1" w:rsidP="00317ED4">
      <w:pPr>
        <w:pStyle w:val="BodyText2"/>
        <w:rPr>
          <w:rFonts w:ascii="Arial Narrow" w:hAnsi="Arial Narrow"/>
          <w:bCs/>
          <w:lang w:val="sr-Latn-CS"/>
        </w:rPr>
      </w:pPr>
    </w:p>
    <w:p w:rsidR="003913FC" w:rsidRPr="000207A1" w:rsidRDefault="003913FC" w:rsidP="00C33C45">
      <w:pPr>
        <w:pStyle w:val="BodyText2"/>
        <w:jc w:val="both"/>
        <w:rPr>
          <w:rFonts w:ascii="Arial Narrow" w:hAnsi="Arial Narrow"/>
          <w:lang w:val="sr-Latn-CS"/>
        </w:rPr>
      </w:pPr>
      <w:r w:rsidRPr="000207A1">
        <w:rPr>
          <w:rFonts w:ascii="Arial Narrow" w:hAnsi="Arial Narrow"/>
          <w:bCs/>
          <w:lang w:val="sr-Latn-CS"/>
        </w:rPr>
        <w:t>Поштовани добављачи,</w:t>
      </w:r>
    </w:p>
    <w:p w:rsidR="003913FC" w:rsidRPr="000207A1" w:rsidRDefault="003913FC" w:rsidP="00C33C45">
      <w:pPr>
        <w:pStyle w:val="BodyText2"/>
        <w:tabs>
          <w:tab w:val="left" w:pos="360"/>
        </w:tabs>
        <w:spacing w:line="240" w:lineRule="auto"/>
        <w:jc w:val="both"/>
        <w:rPr>
          <w:rFonts w:ascii="Arial Narrow" w:hAnsi="Arial Narrow"/>
          <w:lang w:val="sr-Latn-CS"/>
        </w:rPr>
      </w:pPr>
      <w:r w:rsidRPr="000207A1">
        <w:rPr>
          <w:rFonts w:ascii="Arial Narrow" w:hAnsi="Arial Narrow"/>
          <w:lang w:val="sr-Latn-CS"/>
        </w:rPr>
        <w:t>Позивамо вас да доставите вашу ценовну понуду за набавку:</w:t>
      </w:r>
    </w:p>
    <w:p w:rsidR="003913FC" w:rsidRPr="000207A1" w:rsidRDefault="003913FC" w:rsidP="003913FC">
      <w:pPr>
        <w:pStyle w:val="BodyText2"/>
        <w:tabs>
          <w:tab w:val="left" w:pos="360"/>
        </w:tabs>
        <w:spacing w:line="240" w:lineRule="auto"/>
        <w:rPr>
          <w:rFonts w:ascii="Arial Narrow" w:hAnsi="Arial Narrow"/>
          <w:lang w:val="sr-Latn-CS"/>
        </w:rPr>
      </w:pPr>
    </w:p>
    <w:p w:rsidR="00E84E5D" w:rsidRPr="00E84E5D" w:rsidRDefault="003913FC" w:rsidP="00E84E5D">
      <w:pPr>
        <w:pStyle w:val="NoSpacing"/>
        <w:jc w:val="center"/>
        <w:rPr>
          <w:rFonts w:ascii="Arial Narrow" w:hAnsi="Arial Narrow"/>
          <w:b/>
          <w:sz w:val="24"/>
          <w:szCs w:val="24"/>
          <w:lang w:val="sr-Cyrl-RS"/>
        </w:rPr>
      </w:pPr>
      <w:r w:rsidRPr="000207A1">
        <w:rPr>
          <w:rFonts w:ascii="Arial Narrow" w:hAnsi="Arial Narrow"/>
          <w:b/>
          <w:sz w:val="24"/>
          <w:szCs w:val="24"/>
          <w:lang w:val="sr-Cyrl-RS"/>
        </w:rPr>
        <w:t>Унапређење софтвера за потребе пројекта</w:t>
      </w:r>
      <w:r w:rsidR="000207A1" w:rsidRPr="00824482">
        <w:rPr>
          <w:rFonts w:ascii="Arial Narrow" w:hAnsi="Arial Narrow"/>
          <w:b/>
          <w:sz w:val="24"/>
          <w:szCs w:val="24"/>
          <w:lang w:val="sr-Cyrl-RS"/>
        </w:rPr>
        <w:t xml:space="preserve">: </w:t>
      </w:r>
      <w:r w:rsidR="00E84E5D" w:rsidRPr="00E84E5D">
        <w:rPr>
          <w:rFonts w:ascii="Arial Narrow" w:hAnsi="Arial Narrow"/>
          <w:b/>
          <w:sz w:val="24"/>
          <w:szCs w:val="24"/>
        </w:rPr>
        <w:t>“</w:t>
      </w:r>
      <w:r w:rsidR="00E84E5D" w:rsidRPr="00E84E5D">
        <w:rPr>
          <w:rFonts w:ascii="Arial Narrow" w:hAnsi="Arial Narrow"/>
          <w:b/>
          <w:sz w:val="24"/>
          <w:szCs w:val="24"/>
          <w:lang w:val="sr-Cyrl-RS"/>
        </w:rPr>
        <w:t>Добро здравље и правилан говор подиже самопоуздање наше деце</w:t>
      </w:r>
      <w:r w:rsidR="00E84E5D" w:rsidRPr="00E84E5D">
        <w:rPr>
          <w:rFonts w:ascii="Arial Narrow" w:hAnsi="Arial Narrow"/>
          <w:b/>
          <w:sz w:val="24"/>
          <w:szCs w:val="24"/>
        </w:rPr>
        <w:t>“</w:t>
      </w:r>
      <w:r w:rsidR="00E84E5D" w:rsidRPr="00E84E5D">
        <w:rPr>
          <w:rFonts w:ascii="Arial Narrow" w:hAnsi="Arial Narrow"/>
          <w:b/>
          <w:sz w:val="24"/>
          <w:szCs w:val="24"/>
          <w:lang w:val="sr-Cyrl-RS"/>
        </w:rPr>
        <w:t xml:space="preserve"> </w:t>
      </w:r>
    </w:p>
    <w:p w:rsidR="00C33C45" w:rsidRPr="00C80F88" w:rsidRDefault="00C33C45" w:rsidP="00D475A2">
      <w:pPr>
        <w:pStyle w:val="NoSpacing"/>
        <w:jc w:val="center"/>
        <w:rPr>
          <w:rFonts w:ascii="Arial Narrow" w:hAnsi="Arial Narrow"/>
          <w:b/>
          <w:lang w:val="sr-Cyrl-RS"/>
        </w:rPr>
      </w:pPr>
    </w:p>
    <w:p w:rsidR="003913FC" w:rsidRPr="006A7DAC" w:rsidRDefault="003913FC" w:rsidP="006A7DAC">
      <w:pPr>
        <w:pStyle w:val="NoSpacing"/>
        <w:rPr>
          <w:rFonts w:ascii="Arial Narrow" w:hAnsi="Arial Narrow"/>
        </w:rPr>
      </w:pPr>
    </w:p>
    <w:p w:rsidR="006C2335" w:rsidRPr="0056316F" w:rsidRDefault="003913FC" w:rsidP="00031BAD">
      <w:pPr>
        <w:pStyle w:val="NoSpacing"/>
        <w:numPr>
          <w:ilvl w:val="0"/>
          <w:numId w:val="22"/>
        </w:numPr>
        <w:ind w:left="426" w:hanging="284"/>
        <w:rPr>
          <w:rFonts w:ascii="Arial Narrow" w:hAnsi="Arial Narrow"/>
          <w:noProof/>
          <w:sz w:val="24"/>
          <w:szCs w:val="24"/>
          <w:lang w:val="en-US"/>
        </w:rPr>
      </w:pPr>
      <w:r w:rsidRPr="0056316F">
        <w:rPr>
          <w:rFonts w:ascii="Arial Narrow" w:hAnsi="Arial Narrow"/>
          <w:sz w:val="24"/>
          <w:szCs w:val="24"/>
        </w:rPr>
        <w:t xml:space="preserve">Предмет набавке наруџбеницом је </w:t>
      </w:r>
      <w:r w:rsidR="0056316F" w:rsidRPr="0056316F">
        <w:rPr>
          <w:rFonts w:ascii="Arial Narrow" w:hAnsi="Arial Narrow"/>
          <w:sz w:val="24"/>
          <w:szCs w:val="24"/>
          <w:lang w:val="sr-Cyrl-RS"/>
        </w:rPr>
        <w:t xml:space="preserve">набавка услуга одржавања </w:t>
      </w:r>
      <w:r w:rsidRPr="0056316F">
        <w:rPr>
          <w:rFonts w:ascii="Arial Narrow" w:hAnsi="Arial Narrow"/>
          <w:sz w:val="24"/>
          <w:szCs w:val="24"/>
        </w:rPr>
        <w:t xml:space="preserve"> софтвера за потребе </w:t>
      </w:r>
      <w:r w:rsidR="0056316F">
        <w:rPr>
          <w:rFonts w:ascii="Arial Narrow" w:hAnsi="Arial Narrow"/>
          <w:sz w:val="24"/>
          <w:szCs w:val="24"/>
          <w:lang w:val="sr-Cyrl-RS"/>
        </w:rPr>
        <w:t>Здравственог центра Неготин , интегрисани информацини систем .</w:t>
      </w:r>
    </w:p>
    <w:p w:rsidR="00C33C45" w:rsidRPr="000207A1" w:rsidRDefault="00824482" w:rsidP="006A7DAC">
      <w:pPr>
        <w:pStyle w:val="NoSpacing"/>
        <w:numPr>
          <w:ilvl w:val="0"/>
          <w:numId w:val="22"/>
        </w:numPr>
        <w:ind w:left="426" w:hanging="284"/>
        <w:rPr>
          <w:rFonts w:ascii="Arial Narrow" w:hAnsi="Arial Narrow"/>
          <w:noProof/>
          <w:sz w:val="24"/>
          <w:szCs w:val="24"/>
          <w:lang w:val="en-US"/>
        </w:rPr>
      </w:pPr>
      <w:r>
        <w:rPr>
          <w:rFonts w:ascii="Arial Narrow" w:hAnsi="Arial Narrow"/>
          <w:noProof/>
          <w:sz w:val="24"/>
          <w:szCs w:val="24"/>
          <w:lang w:val="sr-Cyrl-RS"/>
        </w:rPr>
        <w:t>Интегрисани информациони систем</w:t>
      </w:r>
      <w:r w:rsidR="00C33C45" w:rsidRPr="000207A1">
        <w:rPr>
          <w:rFonts w:ascii="Arial Narrow" w:hAnsi="Arial Narrow"/>
          <w:noProof/>
          <w:sz w:val="24"/>
          <w:szCs w:val="24"/>
        </w:rPr>
        <w:t xml:space="preserve"> треба да обухвати:</w:t>
      </w:r>
    </w:p>
    <w:p w:rsidR="00C33C45" w:rsidRPr="00824482" w:rsidRDefault="00824482" w:rsidP="006A7DAC">
      <w:pPr>
        <w:pStyle w:val="NoSpacing"/>
        <w:numPr>
          <w:ilvl w:val="0"/>
          <w:numId w:val="23"/>
        </w:numPr>
        <w:ind w:hanging="294"/>
        <w:rPr>
          <w:rFonts w:ascii="Arial Narrow" w:hAnsi="Arial Narrow"/>
          <w:sz w:val="24"/>
          <w:szCs w:val="24"/>
          <w:lang w:eastAsia="ar-SA"/>
        </w:rPr>
      </w:pPr>
      <w:bookmarkStart w:id="0" w:name="_Hlk59615029"/>
      <w:r>
        <w:rPr>
          <w:rFonts w:ascii="Arial Narrow" w:hAnsi="Arial Narrow"/>
          <w:sz w:val="24"/>
          <w:szCs w:val="24"/>
          <w:lang w:val="sr-Cyrl-RS" w:eastAsia="ar-SA"/>
        </w:rPr>
        <w:lastRenderedPageBreak/>
        <w:t xml:space="preserve">Здравствени информациони систем </w:t>
      </w:r>
    </w:p>
    <w:p w:rsidR="00824482" w:rsidRPr="00824482" w:rsidRDefault="00824482" w:rsidP="006A7DAC">
      <w:pPr>
        <w:pStyle w:val="NoSpacing"/>
        <w:numPr>
          <w:ilvl w:val="0"/>
          <w:numId w:val="23"/>
        </w:numPr>
        <w:ind w:hanging="294"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val="sr-Cyrl-RS" w:eastAsia="ar-SA"/>
        </w:rPr>
        <w:t>Пословни информациони систем</w:t>
      </w:r>
    </w:p>
    <w:p w:rsidR="00824482" w:rsidRPr="00824482" w:rsidRDefault="00824482" w:rsidP="00824482">
      <w:pPr>
        <w:pStyle w:val="NoSpacing"/>
        <w:numPr>
          <w:ilvl w:val="0"/>
          <w:numId w:val="23"/>
        </w:numPr>
        <w:ind w:hanging="294"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val="sr-Cyrl-RS" w:eastAsia="ar-SA"/>
        </w:rPr>
        <w:t>Лабораторијски информациони систем</w:t>
      </w:r>
    </w:p>
    <w:p w:rsidR="006C2335" w:rsidRPr="000207A1" w:rsidRDefault="006C2335" w:rsidP="006C2335">
      <w:pPr>
        <w:pStyle w:val="NoSpacing"/>
        <w:rPr>
          <w:rFonts w:ascii="Arial Narrow" w:hAnsi="Arial Narrow"/>
          <w:noProof/>
          <w:sz w:val="24"/>
          <w:szCs w:val="24"/>
        </w:rPr>
      </w:pPr>
    </w:p>
    <w:bookmarkEnd w:id="0"/>
    <w:p w:rsidR="006A7DAC" w:rsidRPr="0056316F" w:rsidRDefault="006A7DAC" w:rsidP="006A7DAC">
      <w:pPr>
        <w:pStyle w:val="NoSpacing"/>
        <w:numPr>
          <w:ilvl w:val="0"/>
          <w:numId w:val="22"/>
        </w:numPr>
        <w:ind w:left="426" w:hanging="284"/>
        <w:rPr>
          <w:rFonts w:ascii="Arial Narrow" w:hAnsi="Arial Narrow"/>
          <w:noProof/>
          <w:sz w:val="24"/>
          <w:szCs w:val="24"/>
        </w:rPr>
      </w:pPr>
      <w:r w:rsidRPr="000207A1">
        <w:rPr>
          <w:rFonts w:ascii="Arial Narrow" w:hAnsi="Arial Narrow"/>
          <w:noProof/>
          <w:sz w:val="24"/>
          <w:szCs w:val="24"/>
        </w:rPr>
        <w:t>Цена треба да укључи</w:t>
      </w:r>
      <w:r w:rsidR="0056316F">
        <w:rPr>
          <w:rFonts w:ascii="Arial Narrow" w:hAnsi="Arial Narrow"/>
          <w:noProof/>
          <w:sz w:val="24"/>
          <w:szCs w:val="24"/>
          <w:lang w:val="sr-Cyrl-RS"/>
        </w:rPr>
        <w:t xml:space="preserve"> одржавање</w:t>
      </w:r>
    </w:p>
    <w:p w:rsidR="0056316F" w:rsidRPr="00824482" w:rsidRDefault="0056316F" w:rsidP="0056316F">
      <w:pPr>
        <w:pStyle w:val="NoSpacing"/>
        <w:numPr>
          <w:ilvl w:val="0"/>
          <w:numId w:val="23"/>
        </w:numPr>
        <w:ind w:hanging="294"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val="sr-Cyrl-RS" w:eastAsia="ar-SA"/>
        </w:rPr>
        <w:t xml:space="preserve">Здравствени информациони систем </w:t>
      </w:r>
    </w:p>
    <w:p w:rsidR="0056316F" w:rsidRPr="00824482" w:rsidRDefault="0056316F" w:rsidP="0056316F">
      <w:pPr>
        <w:pStyle w:val="NoSpacing"/>
        <w:numPr>
          <w:ilvl w:val="0"/>
          <w:numId w:val="23"/>
        </w:numPr>
        <w:ind w:hanging="294"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val="sr-Cyrl-RS" w:eastAsia="ar-SA"/>
        </w:rPr>
        <w:t>Пословни информациони систем</w:t>
      </w:r>
    </w:p>
    <w:p w:rsidR="0056316F" w:rsidRPr="00824482" w:rsidRDefault="0056316F" w:rsidP="0056316F">
      <w:pPr>
        <w:pStyle w:val="NoSpacing"/>
        <w:numPr>
          <w:ilvl w:val="0"/>
          <w:numId w:val="23"/>
        </w:numPr>
        <w:ind w:hanging="294"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val="sr-Cyrl-RS" w:eastAsia="ar-SA"/>
        </w:rPr>
        <w:t>Лабораторијски информациони систем</w:t>
      </w:r>
    </w:p>
    <w:p w:rsidR="0056316F" w:rsidRPr="000207A1" w:rsidRDefault="0056316F" w:rsidP="0056316F">
      <w:pPr>
        <w:pStyle w:val="NoSpacing"/>
        <w:ind w:left="786"/>
        <w:rPr>
          <w:rFonts w:ascii="Arial Narrow" w:hAnsi="Arial Narrow"/>
          <w:noProof/>
          <w:sz w:val="24"/>
          <w:szCs w:val="24"/>
        </w:rPr>
      </w:pPr>
    </w:p>
    <w:p w:rsidR="006C2335" w:rsidRPr="006A7DAC" w:rsidRDefault="006C2335" w:rsidP="006C2335">
      <w:pPr>
        <w:pStyle w:val="NoSpacing"/>
        <w:ind w:left="426"/>
        <w:rPr>
          <w:rFonts w:ascii="Arial Narrow" w:hAnsi="Arial Narrow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5727"/>
      </w:tblGrid>
      <w:tr w:rsidR="006A7DAC" w:rsidRPr="000207A1" w:rsidTr="006771D4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7DAC" w:rsidRPr="000207A1" w:rsidRDefault="006A7DAC" w:rsidP="006771D4">
            <w:pPr>
              <w:jc w:val="center"/>
              <w:rPr>
                <w:rFonts w:ascii="Arial Narrow" w:eastAsia="Calibri" w:hAnsi="Arial Narrow"/>
                <w:b/>
                <w:noProof/>
                <w:lang w:val="sr-Cyrl-RS"/>
              </w:rPr>
            </w:pPr>
          </w:p>
          <w:p w:rsidR="006A7DAC" w:rsidRPr="000207A1" w:rsidRDefault="006A7DAC" w:rsidP="006771D4">
            <w:pPr>
              <w:jc w:val="center"/>
              <w:rPr>
                <w:rFonts w:ascii="Arial Narrow" w:eastAsia="Calibri" w:hAnsi="Arial Narrow"/>
                <w:b/>
                <w:noProof/>
                <w:lang w:val="sr-Cyrl-R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7DAC" w:rsidRPr="000207A1" w:rsidRDefault="006A7DAC" w:rsidP="006771D4">
            <w:pPr>
              <w:jc w:val="center"/>
              <w:rPr>
                <w:rFonts w:ascii="Arial Narrow" w:eastAsia="Calibri" w:hAnsi="Arial Narrow"/>
                <w:b/>
                <w:lang w:val="sr-Cyrl-RS"/>
              </w:rPr>
            </w:pPr>
          </w:p>
          <w:p w:rsidR="006A7DAC" w:rsidRPr="000207A1" w:rsidRDefault="006A7DAC" w:rsidP="006A7DAC">
            <w:pPr>
              <w:jc w:val="center"/>
              <w:rPr>
                <w:rFonts w:ascii="Arial Narrow" w:eastAsia="Calibri" w:hAnsi="Arial Narrow"/>
                <w:b/>
                <w:lang w:val="sr-Cyrl-RS"/>
              </w:rPr>
            </w:pPr>
            <w:r w:rsidRPr="000207A1">
              <w:rPr>
                <w:rFonts w:ascii="Arial Narrow" w:eastAsia="Calibri" w:hAnsi="Arial Narrow"/>
                <w:b/>
                <w:lang w:val="sr-Cyrl-RS"/>
              </w:rPr>
              <w:t>Лабораторијски уређаји</w:t>
            </w:r>
          </w:p>
        </w:tc>
      </w:tr>
      <w:tr w:rsidR="006A7DAC" w:rsidRPr="000207A1" w:rsidTr="006771D4">
        <w:trPr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A1" w:rsidRPr="000207A1" w:rsidRDefault="000207A1" w:rsidP="000207A1">
            <w:pPr>
              <w:jc w:val="center"/>
              <w:rPr>
                <w:rFonts w:ascii="Arial Narrow" w:eastAsia="Calibri" w:hAnsi="Arial Narrow"/>
                <w:b/>
                <w:noProof/>
                <w:lang w:val="sr-Cyrl-RS"/>
              </w:rPr>
            </w:pPr>
          </w:p>
          <w:p w:rsidR="000207A1" w:rsidRPr="000207A1" w:rsidRDefault="000207A1" w:rsidP="000207A1">
            <w:pPr>
              <w:jc w:val="center"/>
              <w:rPr>
                <w:rFonts w:ascii="Arial Narrow" w:eastAsia="Calibri" w:hAnsi="Arial Narrow"/>
                <w:b/>
                <w:noProof/>
                <w:lang w:val="sr-Cyrl-RS"/>
              </w:rPr>
            </w:pPr>
          </w:p>
          <w:p w:rsidR="00824482" w:rsidRPr="000032BB" w:rsidRDefault="00E84E5D" w:rsidP="00824482">
            <w:pPr>
              <w:jc w:val="center"/>
              <w:rPr>
                <w:rFonts w:ascii="Arial Narrow" w:hAnsi="Arial Narrow" w:cs="Tahoma"/>
                <w:b/>
                <w:lang w:val="sr-Cyrl-RS"/>
              </w:rPr>
            </w:pPr>
            <w:r>
              <w:rPr>
                <w:rFonts w:ascii="Arial Narrow" w:hAnsi="Arial Narrow" w:cs="Tahoma"/>
                <w:b/>
                <w:lang w:val="sr-Cyrl-RS"/>
              </w:rPr>
              <w:t>Здравствени центар Неготин</w:t>
            </w:r>
          </w:p>
          <w:p w:rsidR="006A7DAC" w:rsidRPr="000207A1" w:rsidRDefault="006A7DAC" w:rsidP="000207A1">
            <w:pPr>
              <w:jc w:val="center"/>
              <w:rPr>
                <w:rFonts w:ascii="Arial Narrow" w:eastAsia="Calibri" w:hAnsi="Arial Narrow"/>
                <w:b/>
                <w:noProof/>
                <w:lang w:val="sr-Cyrl-R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5D" w:rsidRPr="00E84E5D" w:rsidRDefault="00E84E5D" w:rsidP="00E84E5D">
            <w:pPr>
              <w:pStyle w:val="NoSpacing"/>
              <w:numPr>
                <w:ilvl w:val="0"/>
                <w:numId w:val="35"/>
              </w:numPr>
              <w:suppressAutoHyphens/>
              <w:jc w:val="left"/>
              <w:rPr>
                <w:rStyle w:val="zahtevkomentarspan"/>
                <w:rFonts w:ascii="Arial Narrow" w:hAnsi="Arial Narrow" w:cs="Calibri"/>
              </w:rPr>
            </w:pPr>
            <w:r w:rsidRPr="00E84E5D">
              <w:rPr>
                <w:rStyle w:val="zahtevkomentarspan"/>
                <w:rFonts w:ascii="Arial Narrow" w:hAnsi="Arial Narrow" w:cs="Calibri"/>
              </w:rPr>
              <w:t>OLYMPUS AU 400 – 1 уређај</w:t>
            </w:r>
          </w:p>
          <w:p w:rsidR="00E84E5D" w:rsidRPr="00E84E5D" w:rsidRDefault="00E84E5D" w:rsidP="00E84E5D">
            <w:pPr>
              <w:pStyle w:val="NoSpacing"/>
              <w:numPr>
                <w:ilvl w:val="0"/>
                <w:numId w:val="35"/>
              </w:numPr>
              <w:suppressAutoHyphens/>
              <w:jc w:val="left"/>
              <w:rPr>
                <w:rStyle w:val="zahtevkomentarspan"/>
                <w:rFonts w:ascii="Arial Narrow" w:hAnsi="Arial Narrow" w:cs="Calibri"/>
              </w:rPr>
            </w:pPr>
            <w:r w:rsidRPr="00E84E5D">
              <w:rPr>
                <w:rStyle w:val="zahtevkomentarspan"/>
                <w:rFonts w:ascii="Arial Narrow" w:hAnsi="Arial Narrow" w:cs="Calibri"/>
              </w:rPr>
              <w:t>OLYMPUS AU 480 - 1 уређај</w:t>
            </w:r>
          </w:p>
          <w:p w:rsidR="00E84E5D" w:rsidRPr="00E84E5D" w:rsidRDefault="00E84E5D" w:rsidP="00E84E5D">
            <w:pPr>
              <w:pStyle w:val="NoSpacing"/>
              <w:numPr>
                <w:ilvl w:val="0"/>
                <w:numId w:val="35"/>
              </w:numPr>
              <w:suppressAutoHyphens/>
              <w:jc w:val="left"/>
              <w:rPr>
                <w:rStyle w:val="zahtevkomentarspan"/>
                <w:rFonts w:ascii="Arial Narrow" w:hAnsi="Arial Narrow" w:cs="Calibri"/>
              </w:rPr>
            </w:pPr>
            <w:r w:rsidRPr="00E84E5D">
              <w:rPr>
                <w:rStyle w:val="zahtevkomentarspan"/>
                <w:rFonts w:ascii="Arial Narrow" w:hAnsi="Arial Narrow" w:cs="Calibri"/>
              </w:rPr>
              <w:t>ABX Micros 60 - 1 уређај</w:t>
            </w:r>
          </w:p>
          <w:p w:rsidR="00E84E5D" w:rsidRPr="00E84E5D" w:rsidRDefault="00E84E5D" w:rsidP="00E84E5D">
            <w:pPr>
              <w:pStyle w:val="NoSpacing"/>
              <w:numPr>
                <w:ilvl w:val="0"/>
                <w:numId w:val="35"/>
              </w:numPr>
              <w:suppressAutoHyphens/>
              <w:jc w:val="left"/>
              <w:rPr>
                <w:rStyle w:val="zahtevkomentarspan"/>
                <w:rFonts w:ascii="Arial Narrow" w:hAnsi="Arial Narrow" w:cs="Calibri"/>
              </w:rPr>
            </w:pPr>
            <w:r w:rsidRPr="00E84E5D">
              <w:rPr>
                <w:rStyle w:val="zahtevkomentarspan"/>
                <w:rFonts w:ascii="Arial Narrow" w:hAnsi="Arial Narrow" w:cs="Calibri"/>
              </w:rPr>
              <w:t>Microsemi CRP - 1 уређај</w:t>
            </w:r>
          </w:p>
          <w:p w:rsidR="00E84E5D" w:rsidRPr="00E84E5D" w:rsidRDefault="00E84E5D" w:rsidP="00E84E5D">
            <w:pPr>
              <w:pStyle w:val="NoSpacing"/>
              <w:numPr>
                <w:ilvl w:val="0"/>
                <w:numId w:val="35"/>
              </w:numPr>
              <w:suppressAutoHyphens/>
              <w:jc w:val="left"/>
              <w:rPr>
                <w:rStyle w:val="zahtevkomentarspan"/>
                <w:rFonts w:ascii="Arial Narrow" w:hAnsi="Arial Narrow" w:cs="Calibri"/>
              </w:rPr>
            </w:pPr>
            <w:r w:rsidRPr="00E84E5D">
              <w:rPr>
                <w:rStyle w:val="zahtevkomentarspan"/>
                <w:rFonts w:ascii="Arial Narrow" w:hAnsi="Arial Narrow" w:cs="Calibri"/>
              </w:rPr>
              <w:t>ABX Pentra XL 80 - 2 уређај</w:t>
            </w:r>
            <w:r w:rsidRPr="00E84E5D">
              <w:rPr>
                <w:rStyle w:val="zahtevkomentarspan"/>
                <w:rFonts w:ascii="Arial Narrow" w:hAnsi="Arial Narrow" w:cs="Calibri"/>
                <w:lang w:val="sr-Cyrl-RS"/>
              </w:rPr>
              <w:t>а</w:t>
            </w:r>
          </w:p>
          <w:p w:rsidR="00E84E5D" w:rsidRPr="00E84E5D" w:rsidRDefault="00E84E5D" w:rsidP="00E84E5D">
            <w:pPr>
              <w:pStyle w:val="NoSpacing"/>
              <w:numPr>
                <w:ilvl w:val="0"/>
                <w:numId w:val="35"/>
              </w:numPr>
              <w:suppressAutoHyphens/>
              <w:jc w:val="left"/>
              <w:rPr>
                <w:rStyle w:val="zahtevkomentarspan"/>
                <w:rFonts w:ascii="Arial Narrow" w:hAnsi="Arial Narrow" w:cs="Calibri"/>
              </w:rPr>
            </w:pPr>
            <w:r w:rsidRPr="00E84E5D">
              <w:rPr>
                <w:rFonts w:ascii="Arial Narrow" w:hAnsi="Arial Narrow" w:cs="Calibri"/>
              </w:rPr>
              <w:t xml:space="preserve">Access 2 Immunoassay System - </w:t>
            </w:r>
            <w:r w:rsidRPr="00E84E5D">
              <w:rPr>
                <w:rStyle w:val="zahtevkomentarspan"/>
                <w:rFonts w:ascii="Arial Narrow" w:hAnsi="Arial Narrow" w:cs="Calibri"/>
              </w:rPr>
              <w:t>2 уређај</w:t>
            </w:r>
            <w:r w:rsidRPr="00E84E5D">
              <w:rPr>
                <w:rStyle w:val="zahtevkomentarspan"/>
                <w:rFonts w:ascii="Arial Narrow" w:hAnsi="Arial Narrow" w:cs="Calibri"/>
                <w:lang w:val="sr-Cyrl-RS"/>
              </w:rPr>
              <w:t>а</w:t>
            </w:r>
          </w:p>
          <w:p w:rsidR="00E84E5D" w:rsidRPr="00E84E5D" w:rsidRDefault="00E84E5D" w:rsidP="00E84E5D">
            <w:pPr>
              <w:pStyle w:val="NoSpacing"/>
              <w:numPr>
                <w:ilvl w:val="0"/>
                <w:numId w:val="35"/>
              </w:numPr>
              <w:suppressAutoHyphens/>
              <w:jc w:val="left"/>
              <w:rPr>
                <w:rStyle w:val="zahtevkomentarspan"/>
                <w:rFonts w:ascii="Arial Narrow" w:hAnsi="Arial Narrow" w:cs="Calibri"/>
              </w:rPr>
            </w:pPr>
            <w:r w:rsidRPr="00E84E5D">
              <w:rPr>
                <w:rStyle w:val="zahtevkomentarspan"/>
                <w:rFonts w:ascii="Arial Narrow" w:hAnsi="Arial Narrow" w:cs="Calibri"/>
              </w:rPr>
              <w:t>Alifax Roller 20 – 1 уређај</w:t>
            </w:r>
          </w:p>
          <w:p w:rsidR="00E84E5D" w:rsidRPr="00E84E5D" w:rsidRDefault="00E84E5D" w:rsidP="00E84E5D">
            <w:pPr>
              <w:pStyle w:val="NoSpacing"/>
              <w:numPr>
                <w:ilvl w:val="0"/>
                <w:numId w:val="35"/>
              </w:numPr>
              <w:suppressAutoHyphens/>
              <w:jc w:val="left"/>
              <w:rPr>
                <w:rStyle w:val="zahtevkomentarspan"/>
                <w:rFonts w:ascii="Arial Narrow" w:hAnsi="Arial Narrow" w:cs="Calibri"/>
              </w:rPr>
            </w:pPr>
            <w:r w:rsidRPr="00E84E5D">
              <w:rPr>
                <w:rStyle w:val="zahtevkomentarspan"/>
                <w:rFonts w:ascii="Arial Narrow" w:hAnsi="Arial Narrow" w:cs="Calibri"/>
              </w:rPr>
              <w:t>ESR 28 - 1 уређај</w:t>
            </w:r>
          </w:p>
          <w:p w:rsidR="00E84E5D" w:rsidRPr="00E84E5D" w:rsidRDefault="00E84E5D" w:rsidP="00E84E5D">
            <w:pPr>
              <w:pStyle w:val="NoSpacing"/>
              <w:numPr>
                <w:ilvl w:val="0"/>
                <w:numId w:val="35"/>
              </w:numPr>
              <w:suppressAutoHyphens/>
              <w:jc w:val="left"/>
              <w:rPr>
                <w:rFonts w:ascii="Arial Narrow" w:hAnsi="Arial Narrow" w:cs="Calibri"/>
              </w:rPr>
            </w:pPr>
            <w:r w:rsidRPr="00E84E5D">
              <w:rPr>
                <w:rStyle w:val="zahtevkomentarspan"/>
                <w:rFonts w:ascii="Arial Narrow" w:hAnsi="Arial Narrow" w:cs="Calibri"/>
              </w:rPr>
              <w:t>DIAGON Coag2D - 1 уређај</w:t>
            </w:r>
          </w:p>
          <w:p w:rsidR="00E84E5D" w:rsidRPr="00E84E5D" w:rsidRDefault="00E84E5D" w:rsidP="00E84E5D">
            <w:pPr>
              <w:pStyle w:val="NoSpacing"/>
              <w:numPr>
                <w:ilvl w:val="0"/>
                <w:numId w:val="35"/>
              </w:numPr>
              <w:suppressAutoHyphens/>
              <w:jc w:val="left"/>
              <w:rPr>
                <w:rFonts w:ascii="Arial Narrow" w:hAnsi="Arial Narrow" w:cs="Calibri"/>
              </w:rPr>
            </w:pPr>
            <w:r w:rsidRPr="00E84E5D">
              <w:rPr>
                <w:rStyle w:val="zahtevkomentarspan"/>
                <w:rFonts w:ascii="Arial Narrow" w:hAnsi="Arial Narrow" w:cs="Calibri"/>
              </w:rPr>
              <w:t>NW - 37 - 1 уређај</w:t>
            </w:r>
          </w:p>
          <w:p w:rsidR="00E84E5D" w:rsidRPr="00E84E5D" w:rsidRDefault="00E84E5D" w:rsidP="00E84E5D">
            <w:pPr>
              <w:pStyle w:val="NoSpacing"/>
              <w:numPr>
                <w:ilvl w:val="0"/>
                <w:numId w:val="35"/>
              </w:numPr>
              <w:suppressAutoHyphens/>
              <w:jc w:val="left"/>
              <w:rPr>
                <w:rStyle w:val="zahtevkomentarspan"/>
                <w:rFonts w:ascii="Arial Narrow" w:hAnsi="Arial Narrow" w:cs="Calibri"/>
              </w:rPr>
            </w:pPr>
            <w:r w:rsidRPr="00E84E5D">
              <w:rPr>
                <w:rStyle w:val="zahtevkomentarspan"/>
                <w:rFonts w:ascii="Arial Narrow" w:hAnsi="Arial Narrow" w:cs="Calibri"/>
              </w:rPr>
              <w:t>Sysmex UC 3500 – 1 уређај</w:t>
            </w:r>
          </w:p>
          <w:p w:rsidR="006A7DAC" w:rsidRPr="00E84E5D" w:rsidRDefault="00E84E5D" w:rsidP="00E84E5D">
            <w:pPr>
              <w:pStyle w:val="NoSpacing"/>
              <w:numPr>
                <w:ilvl w:val="0"/>
                <w:numId w:val="35"/>
              </w:numPr>
              <w:suppressAutoHyphens/>
              <w:jc w:val="left"/>
              <w:rPr>
                <w:rFonts w:ascii="Calibri" w:hAnsi="Calibri" w:cs="Calibri"/>
              </w:rPr>
            </w:pPr>
            <w:r w:rsidRPr="00E84E5D">
              <w:rPr>
                <w:rStyle w:val="zahtevkomentarspan"/>
                <w:rFonts w:ascii="Arial Narrow" w:hAnsi="Arial Narrow" w:cs="Calibri"/>
              </w:rPr>
              <w:t>Sysmex UF 5000/4000 1 уређај</w:t>
            </w:r>
          </w:p>
        </w:tc>
      </w:tr>
      <w:tr w:rsidR="006A7DAC" w:rsidRPr="000207A1" w:rsidTr="001E5B62">
        <w:trPr>
          <w:trHeight w:val="331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AC" w:rsidRPr="000207A1" w:rsidRDefault="006A7DAC" w:rsidP="006771D4">
            <w:pPr>
              <w:jc w:val="right"/>
              <w:rPr>
                <w:rFonts w:ascii="Arial Narrow" w:eastAsia="Calibri" w:hAnsi="Arial Narrow"/>
                <w:b/>
                <w:noProof/>
                <w:lang w:val="sr-Cyrl-RS"/>
              </w:rPr>
            </w:pPr>
            <w:r w:rsidRPr="000207A1">
              <w:rPr>
                <w:rFonts w:ascii="Arial Narrow" w:eastAsia="Calibri" w:hAnsi="Arial Narrow"/>
                <w:b/>
                <w:noProof/>
                <w:lang w:val="sr-Cyrl-RS"/>
              </w:rPr>
              <w:t>Укупно: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AC" w:rsidRPr="00D475A2" w:rsidRDefault="006A7DAC" w:rsidP="00E84E5D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jc w:val="right"/>
              <w:rPr>
                <w:rFonts w:ascii="Arial Narrow" w:eastAsia="Calibri" w:hAnsi="Arial Narrow"/>
                <w:b/>
                <w:noProof/>
                <w:lang w:val="sr-Cyrl-RS"/>
              </w:rPr>
            </w:pPr>
            <w:r w:rsidRPr="00D475A2">
              <w:rPr>
                <w:rFonts w:ascii="Arial Narrow" w:eastAsia="Calibri" w:hAnsi="Arial Narrow"/>
                <w:b/>
                <w:noProof/>
                <w:lang w:val="sr-Cyrl-RS"/>
              </w:rPr>
              <w:t>уређаја</w:t>
            </w:r>
          </w:p>
        </w:tc>
      </w:tr>
    </w:tbl>
    <w:p w:rsidR="006C2335" w:rsidRDefault="006C2335" w:rsidP="006C2335">
      <w:pPr>
        <w:pStyle w:val="ListParagraph"/>
        <w:tabs>
          <w:tab w:val="left" w:pos="360"/>
        </w:tabs>
        <w:ind w:left="426"/>
        <w:jc w:val="both"/>
        <w:rPr>
          <w:rFonts w:ascii="Arial Narrow" w:hAnsi="Arial Narrow"/>
          <w:sz w:val="22"/>
          <w:szCs w:val="22"/>
          <w:lang w:val="sr-Latn-CS"/>
        </w:rPr>
      </w:pPr>
    </w:p>
    <w:p w:rsidR="006A7DAC" w:rsidRPr="004C5115" w:rsidRDefault="006A7DAC" w:rsidP="00E84E5D">
      <w:pPr>
        <w:pStyle w:val="ListParagraph"/>
        <w:numPr>
          <w:ilvl w:val="0"/>
          <w:numId w:val="38"/>
        </w:numPr>
        <w:tabs>
          <w:tab w:val="left" w:pos="426"/>
        </w:tabs>
        <w:ind w:left="426" w:hanging="284"/>
        <w:jc w:val="both"/>
        <w:rPr>
          <w:rFonts w:ascii="Arial Narrow" w:hAnsi="Arial Narrow"/>
          <w:lang w:val="sr-Latn-CS"/>
        </w:rPr>
      </w:pPr>
      <w:r w:rsidRPr="004C5115">
        <w:rPr>
          <w:rFonts w:ascii="Arial Narrow" w:hAnsi="Arial Narrow"/>
          <w:lang w:val="sr-Latn-CS"/>
        </w:rPr>
        <w:t xml:space="preserve">По овом позиву неопходно је да дате понуду за све тражене ставке и да цене понудите засебно за сваку ставку. </w:t>
      </w:r>
      <w:r w:rsidRPr="004C5115">
        <w:rPr>
          <w:rFonts w:ascii="Arial Narrow" w:hAnsi="Arial Narrow"/>
          <w:iCs/>
          <w:lang w:val="sr-Latn-CS"/>
        </w:rPr>
        <w:t xml:space="preserve">Ценовне понуде ће се оцењивати </w:t>
      </w:r>
      <w:proofErr w:type="spellStart"/>
      <w:r w:rsidRPr="004C5115">
        <w:rPr>
          <w:rFonts w:ascii="Arial Narrow" w:hAnsi="Arial Narrow"/>
          <w:iCs/>
        </w:rPr>
        <w:t>заједно</w:t>
      </w:r>
      <w:proofErr w:type="spellEnd"/>
      <w:r w:rsidRPr="004C5115">
        <w:rPr>
          <w:rFonts w:ascii="Arial Narrow" w:hAnsi="Arial Narrow"/>
          <w:iCs/>
          <w:lang w:val="sr-Latn-CS"/>
        </w:rPr>
        <w:t xml:space="preserve"> за све ставке (1+2+3+...</w:t>
      </w:r>
      <w:r w:rsidRPr="004C5115">
        <w:rPr>
          <w:rFonts w:ascii="Arial Narrow" w:hAnsi="Arial Narrow"/>
          <w:iCs/>
        </w:rPr>
        <w:t>.</w:t>
      </w:r>
      <w:r w:rsidRPr="004C5115">
        <w:rPr>
          <w:rFonts w:ascii="Arial Narrow" w:hAnsi="Arial Narrow"/>
          <w:iCs/>
          <w:lang w:val="sr-Latn-CS"/>
        </w:rPr>
        <w:t xml:space="preserve">) а посао ће се доделити фирми понуђачу који достави најнижу оцењену укупну цену за све ставке. </w:t>
      </w:r>
    </w:p>
    <w:p w:rsidR="00D475A2" w:rsidRDefault="00D475A2" w:rsidP="004C5115">
      <w:pPr>
        <w:ind w:left="426" w:hanging="284"/>
        <w:jc w:val="both"/>
        <w:rPr>
          <w:rFonts w:ascii="Arial Narrow" w:hAnsi="Arial Narrow"/>
          <w:lang w:val="sr-Latn-CS"/>
        </w:rPr>
      </w:pPr>
    </w:p>
    <w:p w:rsidR="00E84E5D" w:rsidRPr="00E84E5D" w:rsidRDefault="006C2335" w:rsidP="00E84E5D">
      <w:pPr>
        <w:jc w:val="both"/>
        <w:rPr>
          <w:rFonts w:ascii="Arial Narrow" w:hAnsi="Arial Narrow" w:cs="Tahoma"/>
          <w:b/>
          <w:lang w:val="sr-Latn-RS"/>
        </w:rPr>
      </w:pPr>
      <w:r w:rsidRPr="004C5115">
        <w:rPr>
          <w:rFonts w:ascii="Arial Narrow" w:hAnsi="Arial Narrow"/>
          <w:lang w:val="sr-Latn-CS"/>
        </w:rPr>
        <w:t>Потребно је да један оригинал своје ценовне понуде доставите са Обрасцем понуде, јасно обележену као “Оригинал”. Сем тога, потребно је да доставите и једну копију, обележену са  „КОПИЈА”. Своју понуду на приложеном обрасцу треба да ставите у запечаћену коверту и доставите на следећу адресу:</w:t>
      </w:r>
      <w:r w:rsidRPr="004C5115">
        <w:rPr>
          <w:rFonts w:ascii="Arial Narrow" w:hAnsi="Arial Narrow"/>
          <w:lang w:val="sr-Cyrl-RS"/>
        </w:rPr>
        <w:t xml:space="preserve"> </w:t>
      </w:r>
      <w:r w:rsidR="00E84E5D" w:rsidRPr="00BF2E6D">
        <w:rPr>
          <w:rFonts w:ascii="Arial Narrow" w:hAnsi="Arial Narrow" w:cs="Tahoma"/>
          <w:b/>
          <w:lang w:val="sr-Cyrl-RS"/>
        </w:rPr>
        <w:t>Здравствени центар Неготин</w:t>
      </w:r>
      <w:r w:rsidR="004C5115" w:rsidRPr="00E84E5D">
        <w:rPr>
          <w:rFonts w:ascii="Arial Narrow" w:hAnsi="Arial Narrow" w:cs="Tahoma"/>
          <w:b/>
        </w:rPr>
        <w:t xml:space="preserve">, </w:t>
      </w:r>
      <w:r w:rsidR="00E84E5D" w:rsidRPr="00E84E5D">
        <w:rPr>
          <w:rFonts w:ascii="Arial Narrow" w:hAnsi="Arial Narrow" w:cs="Tahoma"/>
          <w:b/>
          <w:lang w:val="sr-Cyrl-RS"/>
        </w:rPr>
        <w:t>Бадњевска 4, 19300 Неготин</w:t>
      </w:r>
      <w:r w:rsidR="00E84E5D">
        <w:rPr>
          <w:rFonts w:ascii="Arial Narrow" w:hAnsi="Arial Narrow" w:cs="Tahoma"/>
          <w:b/>
          <w:lang w:val="sr-Latn-RS"/>
        </w:rPr>
        <w:t>.</w:t>
      </w:r>
    </w:p>
    <w:p w:rsidR="00D475A2" w:rsidRPr="00D475A2" w:rsidRDefault="00D475A2" w:rsidP="00E84E5D">
      <w:pPr>
        <w:jc w:val="both"/>
        <w:rPr>
          <w:rFonts w:ascii="Arial Narrow" w:hAnsi="Arial Narrow" w:cstheme="minorHAnsi"/>
          <w:b/>
          <w:lang w:val="sr-Cyrl-RS"/>
        </w:rPr>
      </w:pPr>
    </w:p>
    <w:p w:rsidR="006A7DAC" w:rsidRPr="000207A1" w:rsidRDefault="006C2335" w:rsidP="00E84E5D">
      <w:pPr>
        <w:pStyle w:val="NoSpacing"/>
        <w:numPr>
          <w:ilvl w:val="0"/>
          <w:numId w:val="38"/>
        </w:numPr>
        <w:ind w:left="426" w:hanging="284"/>
        <w:rPr>
          <w:rFonts w:ascii="Arial Narrow" w:hAnsi="Arial Narrow"/>
          <w:sz w:val="24"/>
          <w:szCs w:val="24"/>
          <w:lang w:val="sr-Latn-CS"/>
        </w:rPr>
      </w:pPr>
      <w:r w:rsidRPr="000207A1">
        <w:rPr>
          <w:rFonts w:ascii="Arial Narrow" w:hAnsi="Arial Narrow"/>
          <w:sz w:val="24"/>
          <w:szCs w:val="24"/>
          <w:lang w:val="sr-Latn-CS"/>
        </w:rPr>
        <w:t xml:space="preserve">Уз вашу понуду, у два примерка и сачињену на </w:t>
      </w:r>
      <w:r w:rsidRPr="000207A1">
        <w:rPr>
          <w:rFonts w:ascii="Arial Narrow" w:hAnsi="Arial Narrow"/>
          <w:sz w:val="24"/>
          <w:szCs w:val="24"/>
        </w:rPr>
        <w:t>српском</w:t>
      </w:r>
      <w:r w:rsidRPr="000207A1">
        <w:rPr>
          <w:rFonts w:ascii="Arial Narrow" w:hAnsi="Arial Narrow"/>
          <w:sz w:val="24"/>
          <w:szCs w:val="24"/>
          <w:lang w:val="sr-Latn-CS"/>
        </w:rPr>
        <w:t xml:space="preserve"> језику, потребно је да доставите одговарајућу техничку документацију и </w:t>
      </w:r>
      <w:r w:rsidRPr="000207A1">
        <w:rPr>
          <w:rFonts w:ascii="Arial Narrow" w:hAnsi="Arial Narrow"/>
          <w:sz w:val="24"/>
          <w:szCs w:val="24"/>
        </w:rPr>
        <w:t>с</w:t>
      </w:r>
      <w:r w:rsidRPr="000207A1">
        <w:rPr>
          <w:rFonts w:ascii="Arial Narrow" w:hAnsi="Arial Narrow"/>
          <w:sz w:val="24"/>
          <w:szCs w:val="24"/>
          <w:lang w:val="sr-Latn-CS"/>
        </w:rPr>
        <w:t>ертификате за сваку понуђену ставку.</w:t>
      </w:r>
    </w:p>
    <w:p w:rsidR="006C2335" w:rsidRPr="000207A1" w:rsidRDefault="006C2335" w:rsidP="006C2335">
      <w:pPr>
        <w:pStyle w:val="NoSpacing"/>
        <w:rPr>
          <w:rFonts w:ascii="Arial Narrow" w:hAnsi="Arial Narrow"/>
          <w:sz w:val="24"/>
          <w:szCs w:val="24"/>
          <w:lang w:val="sr-Latn-CS"/>
        </w:rPr>
      </w:pPr>
    </w:p>
    <w:p w:rsidR="006C2335" w:rsidRPr="000207A1" w:rsidRDefault="006C2335" w:rsidP="00E84E5D">
      <w:pPr>
        <w:pStyle w:val="NoSpacing"/>
        <w:numPr>
          <w:ilvl w:val="0"/>
          <w:numId w:val="38"/>
        </w:numPr>
        <w:ind w:left="426" w:hanging="284"/>
        <w:rPr>
          <w:rFonts w:ascii="Arial Narrow" w:hAnsi="Arial Narrow"/>
          <w:sz w:val="24"/>
          <w:szCs w:val="24"/>
          <w:lang w:val="sr-Latn-CS"/>
        </w:rPr>
      </w:pPr>
      <w:r w:rsidRPr="000207A1">
        <w:rPr>
          <w:rFonts w:ascii="Arial Narrow" w:hAnsi="Arial Narrow"/>
          <w:sz w:val="24"/>
          <w:szCs w:val="24"/>
          <w:lang w:val="sr-Latn-CS"/>
        </w:rPr>
        <w:t xml:space="preserve">Крајњи рок за пријем ваше понуде (понуда) од стране Наручиоца је: </w:t>
      </w:r>
      <w:r w:rsidR="0056316F" w:rsidRPr="00AC63F8">
        <w:rPr>
          <w:rFonts w:ascii="Arial Narrow" w:hAnsi="Arial Narrow"/>
          <w:color w:val="000000" w:themeColor="text1"/>
          <w:sz w:val="24"/>
          <w:szCs w:val="24"/>
          <w:highlight w:val="yellow"/>
          <w:lang w:val="sr-Cyrl-RS"/>
        </w:rPr>
        <w:t>28</w:t>
      </w:r>
      <w:r w:rsidR="00E84E5D" w:rsidRPr="00AC63F8">
        <w:rPr>
          <w:rFonts w:ascii="Arial Narrow" w:hAnsi="Arial Narrow"/>
          <w:color w:val="000000" w:themeColor="text1"/>
          <w:sz w:val="24"/>
          <w:szCs w:val="24"/>
          <w:highlight w:val="yellow"/>
        </w:rPr>
        <w:t>.12</w:t>
      </w:r>
      <w:r w:rsidRPr="00AC63F8">
        <w:rPr>
          <w:rFonts w:ascii="Arial Narrow" w:hAnsi="Arial Narrow"/>
          <w:color w:val="000000" w:themeColor="text1"/>
          <w:sz w:val="24"/>
          <w:szCs w:val="24"/>
          <w:highlight w:val="yellow"/>
        </w:rPr>
        <w:t>.2020. године</w:t>
      </w:r>
      <w:r w:rsidRPr="00AC63F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6316F" w:rsidRPr="00AC63F8">
        <w:rPr>
          <w:rFonts w:ascii="Arial Narrow" w:hAnsi="Arial Narrow"/>
          <w:color w:val="000000" w:themeColor="text1"/>
          <w:sz w:val="24"/>
          <w:szCs w:val="24"/>
          <w:lang w:val="sr-Cyrl-RS"/>
        </w:rPr>
        <w:t xml:space="preserve"> </w:t>
      </w:r>
      <w:r w:rsidR="0056316F">
        <w:rPr>
          <w:rFonts w:ascii="Arial Narrow" w:hAnsi="Arial Narrow"/>
          <w:sz w:val="24"/>
          <w:szCs w:val="24"/>
          <w:lang w:val="sr-Cyrl-RS"/>
        </w:rPr>
        <w:t>до 12 часова.</w:t>
      </w:r>
    </w:p>
    <w:p w:rsidR="006C2335" w:rsidRPr="00E84E5D" w:rsidRDefault="006C2335" w:rsidP="00E84E5D">
      <w:pPr>
        <w:pStyle w:val="NoSpacing"/>
        <w:rPr>
          <w:rFonts w:ascii="Arial Narrow" w:hAnsi="Arial Narrow"/>
          <w:lang w:val="sr-Cyrl-RS"/>
        </w:rPr>
      </w:pPr>
      <w:bookmarkStart w:id="1" w:name="_GoBack"/>
      <w:bookmarkEnd w:id="1"/>
    </w:p>
    <w:p w:rsidR="006C2335" w:rsidRPr="000207A1" w:rsidRDefault="006C2335" w:rsidP="00E84E5D">
      <w:pPr>
        <w:pStyle w:val="NoSpacing"/>
        <w:numPr>
          <w:ilvl w:val="0"/>
          <w:numId w:val="38"/>
        </w:numPr>
        <w:ind w:left="426" w:hanging="284"/>
        <w:rPr>
          <w:rFonts w:ascii="Arial Narrow" w:hAnsi="Arial Narrow"/>
          <w:sz w:val="24"/>
          <w:szCs w:val="24"/>
          <w:lang w:val="sr-Latn-CS"/>
        </w:rPr>
      </w:pPr>
      <w:r w:rsidRPr="000207A1">
        <w:rPr>
          <w:rFonts w:ascii="Arial Narrow" w:hAnsi="Arial Narrow"/>
          <w:sz w:val="24"/>
          <w:szCs w:val="24"/>
          <w:lang w:val="sr-Latn-CS"/>
        </w:rPr>
        <w:t>Неће бити прихваћене понуде достављене факсом или електронским путем.</w:t>
      </w:r>
    </w:p>
    <w:p w:rsidR="006C2335" w:rsidRPr="000207A1" w:rsidRDefault="006C2335" w:rsidP="006C2335">
      <w:pPr>
        <w:pStyle w:val="ListParagraph"/>
        <w:rPr>
          <w:rFonts w:ascii="Arial Narrow" w:hAnsi="Arial Narrow"/>
          <w:lang w:val="sr-Latn-CS"/>
        </w:rPr>
      </w:pPr>
    </w:p>
    <w:p w:rsidR="006C2335" w:rsidRPr="000207A1" w:rsidRDefault="006C2335" w:rsidP="00E84E5D">
      <w:pPr>
        <w:pStyle w:val="NoSpacing"/>
        <w:numPr>
          <w:ilvl w:val="0"/>
          <w:numId w:val="38"/>
        </w:numPr>
        <w:ind w:left="426" w:hanging="284"/>
        <w:rPr>
          <w:rFonts w:ascii="Arial Narrow" w:hAnsi="Arial Narrow"/>
          <w:sz w:val="24"/>
          <w:szCs w:val="24"/>
          <w:lang w:val="sr-Latn-CS"/>
        </w:rPr>
      </w:pPr>
      <w:r w:rsidRPr="000207A1">
        <w:rPr>
          <w:rFonts w:ascii="Arial Narrow" w:hAnsi="Arial Narrow"/>
          <w:sz w:val="24"/>
          <w:szCs w:val="24"/>
          <w:lang w:val="sr-Latn-CS"/>
        </w:rPr>
        <w:t>Вашу понуду (понуде) доставите у складу са следећим инструкцијама и са приложеним Уговором.</w:t>
      </w:r>
    </w:p>
    <w:p w:rsidR="006C2335" w:rsidRPr="000207A1" w:rsidRDefault="006C2335" w:rsidP="006C2335">
      <w:pPr>
        <w:pStyle w:val="ListParagraph"/>
        <w:rPr>
          <w:rFonts w:ascii="Arial Narrow" w:hAnsi="Arial Narrow"/>
          <w:lang w:val="sr-Latn-CS"/>
        </w:rPr>
      </w:pPr>
    </w:p>
    <w:p w:rsidR="006C2335" w:rsidRPr="000207A1" w:rsidRDefault="006C2335" w:rsidP="00E84E5D">
      <w:pPr>
        <w:pStyle w:val="NoSpacing"/>
        <w:numPr>
          <w:ilvl w:val="0"/>
          <w:numId w:val="38"/>
        </w:numPr>
        <w:ind w:left="426" w:hanging="284"/>
        <w:rPr>
          <w:rFonts w:ascii="Arial Narrow" w:hAnsi="Arial Narrow"/>
          <w:sz w:val="24"/>
          <w:szCs w:val="24"/>
          <w:lang w:val="sr-Latn-CS"/>
        </w:rPr>
      </w:pPr>
      <w:r w:rsidRPr="000207A1">
        <w:rPr>
          <w:rFonts w:ascii="Arial Narrow" w:hAnsi="Arial Narrow"/>
          <w:sz w:val="24"/>
          <w:szCs w:val="24"/>
          <w:lang w:val="sr-Latn-CS"/>
        </w:rPr>
        <w:t>Приложени Услови и рокови испоруке представљају саставни део уговора.</w:t>
      </w:r>
    </w:p>
    <w:p w:rsidR="006C2335" w:rsidRPr="000207A1" w:rsidRDefault="006C2335" w:rsidP="006C2335">
      <w:pPr>
        <w:pStyle w:val="BodyText2"/>
        <w:numPr>
          <w:ilvl w:val="0"/>
          <w:numId w:val="26"/>
        </w:numPr>
        <w:spacing w:line="240" w:lineRule="auto"/>
        <w:ind w:left="709" w:hanging="283"/>
        <w:jc w:val="both"/>
        <w:rPr>
          <w:rFonts w:ascii="Arial Narrow" w:hAnsi="Arial Narrow"/>
          <w:lang w:val="sr-Latn-CS"/>
        </w:rPr>
      </w:pPr>
      <w:r w:rsidRPr="000207A1">
        <w:rPr>
          <w:rFonts w:ascii="Arial Narrow" w:hAnsi="Arial Narrow"/>
          <w:u w:val="single"/>
          <w:lang w:val="sr-Latn-CS"/>
        </w:rPr>
        <w:t>ЦЕНЕ:</w:t>
      </w:r>
      <w:r w:rsidRPr="000207A1">
        <w:rPr>
          <w:rFonts w:ascii="Arial Narrow" w:hAnsi="Arial Narrow"/>
          <w:lang w:val="sr-Latn-CS"/>
        </w:rPr>
        <w:t xml:space="preserve">  Цене треба понудити за </w:t>
      </w:r>
      <w:proofErr w:type="spellStart"/>
      <w:r w:rsidRPr="000207A1">
        <w:rPr>
          <w:rFonts w:ascii="Arial Narrow" w:hAnsi="Arial Narrow"/>
        </w:rPr>
        <w:t>све</w:t>
      </w:r>
      <w:proofErr w:type="spellEnd"/>
      <w:r w:rsidRPr="000207A1">
        <w:rPr>
          <w:rFonts w:ascii="Arial Narrow" w:hAnsi="Arial Narrow"/>
        </w:rPr>
        <w:t xml:space="preserve"> </w:t>
      </w:r>
      <w:r w:rsidRPr="000207A1">
        <w:rPr>
          <w:rFonts w:ascii="Arial Narrow" w:hAnsi="Arial Narrow"/>
          <w:lang w:val="sr-Latn-CS"/>
        </w:rPr>
        <w:t>ставке специфициране у тач</w:t>
      </w:r>
      <w:r w:rsidRPr="000207A1">
        <w:rPr>
          <w:rFonts w:ascii="Arial Narrow" w:hAnsi="Arial Narrow"/>
        </w:rPr>
        <w:t>к</w:t>
      </w:r>
      <w:r w:rsidRPr="000207A1">
        <w:rPr>
          <w:rFonts w:ascii="Arial Narrow" w:hAnsi="Arial Narrow"/>
          <w:lang w:val="sr-Latn-CS"/>
        </w:rPr>
        <w:t xml:space="preserve">и 1. Цене се </w:t>
      </w:r>
      <w:proofErr w:type="spellStart"/>
      <w:r w:rsidRPr="000207A1">
        <w:rPr>
          <w:rFonts w:ascii="Arial Narrow" w:hAnsi="Arial Narrow"/>
        </w:rPr>
        <w:t>исказују</w:t>
      </w:r>
      <w:proofErr w:type="spellEnd"/>
      <w:r w:rsidRPr="000207A1">
        <w:rPr>
          <w:rFonts w:ascii="Arial Narrow" w:hAnsi="Arial Narrow"/>
          <w:lang w:val="sr-Latn-CS"/>
        </w:rPr>
        <w:t xml:space="preserve"> у динарима.</w:t>
      </w:r>
    </w:p>
    <w:p w:rsidR="001E5B62" w:rsidRPr="000207A1" w:rsidRDefault="006C2335" w:rsidP="001E5B62">
      <w:pPr>
        <w:pStyle w:val="BodyText2"/>
        <w:numPr>
          <w:ilvl w:val="0"/>
          <w:numId w:val="26"/>
        </w:numPr>
        <w:spacing w:line="240" w:lineRule="auto"/>
        <w:ind w:left="709" w:hanging="283"/>
        <w:jc w:val="both"/>
        <w:rPr>
          <w:rFonts w:ascii="Arial Narrow" w:hAnsi="Arial Narrow"/>
          <w:lang w:val="sr-Latn-CS"/>
        </w:rPr>
      </w:pPr>
      <w:r w:rsidRPr="000207A1">
        <w:rPr>
          <w:rFonts w:ascii="Arial Narrow" w:hAnsi="Arial Narrow"/>
          <w:u w:val="single"/>
          <w:lang w:val="sr-Latn-CS"/>
        </w:rPr>
        <w:lastRenderedPageBreak/>
        <w:t>ОЦЕНА ПОНУДА:</w:t>
      </w:r>
      <w:r w:rsidRPr="000207A1">
        <w:rPr>
          <w:rFonts w:ascii="Arial Narrow" w:hAnsi="Arial Narrow"/>
          <w:lang w:val="sr-Latn-CS"/>
        </w:rPr>
        <w:t xml:space="preserve">  Понуде за које се утврди да испуњавају услове</w:t>
      </w:r>
      <w:r w:rsidRPr="000207A1">
        <w:rPr>
          <w:rFonts w:ascii="Arial Narrow" w:hAnsi="Arial Narrow"/>
        </w:rPr>
        <w:t>,</w:t>
      </w:r>
      <w:r w:rsidRPr="000207A1">
        <w:rPr>
          <w:rFonts w:ascii="Arial Narrow" w:hAnsi="Arial Narrow"/>
          <w:lang w:val="sr-Latn-CS"/>
        </w:rPr>
        <w:t xml:space="preserve"> поредиће се искључиво на бази цене. </w:t>
      </w:r>
    </w:p>
    <w:p w:rsidR="001E5B62" w:rsidRPr="000207A1" w:rsidRDefault="0056316F" w:rsidP="001E5B62">
      <w:pPr>
        <w:pStyle w:val="NoSpacing"/>
        <w:ind w:left="426"/>
        <w:rPr>
          <w:rFonts w:ascii="Arial Narrow" w:hAnsi="Arial Narrow"/>
          <w:sz w:val="24"/>
          <w:szCs w:val="24"/>
          <w:lang w:val="sr-Cyrl-RS"/>
        </w:rPr>
      </w:pPr>
      <w:r w:rsidRPr="000207A1">
        <w:rPr>
          <w:rFonts w:ascii="Arial Narrow" w:hAnsi="Arial Narrow"/>
          <w:sz w:val="24"/>
          <w:szCs w:val="24"/>
        </w:rPr>
        <w:t xml:space="preserve"> </w:t>
      </w:r>
      <w:r w:rsidR="006C2335" w:rsidRPr="000207A1">
        <w:rPr>
          <w:rFonts w:ascii="Arial Narrow" w:hAnsi="Arial Narrow"/>
          <w:sz w:val="24"/>
          <w:szCs w:val="24"/>
        </w:rPr>
        <w:t>(а) уколико постоји неподударност између износа исписаних цифрама и словима, превлађиваће износ исписан словима;</w:t>
      </w:r>
      <w:r w:rsidR="001E5B62" w:rsidRPr="000207A1">
        <w:rPr>
          <w:rFonts w:ascii="Arial Narrow" w:hAnsi="Arial Narrow"/>
          <w:sz w:val="24"/>
          <w:szCs w:val="24"/>
          <w:lang w:val="sr-Cyrl-RS"/>
        </w:rPr>
        <w:t xml:space="preserve"> </w:t>
      </w:r>
    </w:p>
    <w:p w:rsidR="001E5B62" w:rsidRPr="000207A1" w:rsidRDefault="006C2335" w:rsidP="001E5B62">
      <w:pPr>
        <w:pStyle w:val="NoSpacing"/>
        <w:ind w:left="426"/>
        <w:rPr>
          <w:rFonts w:ascii="Arial Narrow" w:hAnsi="Arial Narrow"/>
          <w:sz w:val="24"/>
          <w:szCs w:val="24"/>
          <w:lang w:val="sr-Cyrl-RS"/>
        </w:rPr>
      </w:pPr>
      <w:r w:rsidRPr="000207A1">
        <w:rPr>
          <w:rFonts w:ascii="Arial Narrow" w:hAnsi="Arial Narrow"/>
          <w:sz w:val="24"/>
          <w:szCs w:val="24"/>
        </w:rPr>
        <w:t>(б) уколико постоји неподударност између јединичне цене и укупног износа одређеног реда, уважиће се укупни износ који се добије множењем јединичне цене и количине, односно превлађиваће наведена јединична цена;</w:t>
      </w:r>
      <w:r w:rsidR="001E5B62" w:rsidRPr="000207A1">
        <w:rPr>
          <w:rFonts w:ascii="Arial Narrow" w:hAnsi="Arial Narrow"/>
          <w:sz w:val="24"/>
          <w:szCs w:val="24"/>
          <w:lang w:val="sr-Cyrl-RS"/>
        </w:rPr>
        <w:t xml:space="preserve"> </w:t>
      </w:r>
    </w:p>
    <w:p w:rsidR="006C2335" w:rsidRPr="000207A1" w:rsidRDefault="006C2335" w:rsidP="001E5B62">
      <w:pPr>
        <w:pStyle w:val="NoSpacing"/>
        <w:ind w:left="426"/>
        <w:rPr>
          <w:rFonts w:ascii="Arial Narrow" w:hAnsi="Arial Narrow"/>
          <w:sz w:val="24"/>
          <w:szCs w:val="24"/>
        </w:rPr>
      </w:pPr>
      <w:r w:rsidRPr="000207A1">
        <w:rPr>
          <w:rFonts w:ascii="Arial Narrow" w:hAnsi="Arial Narrow"/>
          <w:sz w:val="24"/>
          <w:szCs w:val="24"/>
        </w:rPr>
        <w:t>(ц) уколико добављач одбије да прихвати овакву исправку, његова понуда неће бити прихваћена.</w:t>
      </w:r>
    </w:p>
    <w:p w:rsidR="006C2335" w:rsidRPr="000207A1" w:rsidRDefault="006C2335" w:rsidP="001E5B62">
      <w:pPr>
        <w:pStyle w:val="NoSpacing"/>
        <w:rPr>
          <w:rFonts w:ascii="Arial Narrow" w:hAnsi="Arial Narrow"/>
          <w:sz w:val="24"/>
          <w:szCs w:val="24"/>
        </w:rPr>
      </w:pPr>
    </w:p>
    <w:p w:rsidR="001E5B62" w:rsidRPr="000207A1" w:rsidRDefault="006C2335" w:rsidP="001E5B62">
      <w:pPr>
        <w:pStyle w:val="NoSpacing"/>
        <w:numPr>
          <w:ilvl w:val="0"/>
          <w:numId w:val="26"/>
        </w:numPr>
        <w:ind w:left="851" w:hanging="425"/>
        <w:rPr>
          <w:rFonts w:ascii="Arial Narrow" w:hAnsi="Arial Narrow"/>
          <w:sz w:val="24"/>
          <w:szCs w:val="24"/>
        </w:rPr>
      </w:pPr>
      <w:r w:rsidRPr="000207A1">
        <w:rPr>
          <w:rFonts w:ascii="Arial Narrow" w:hAnsi="Arial Narrow"/>
          <w:sz w:val="24"/>
          <w:szCs w:val="24"/>
          <w:u w:val="single"/>
        </w:rPr>
        <w:t>ДОДЕЛА ПОСЛА:</w:t>
      </w:r>
      <w:r w:rsidRPr="000207A1">
        <w:rPr>
          <w:rFonts w:ascii="Arial Narrow" w:hAnsi="Arial Narrow"/>
          <w:sz w:val="24"/>
          <w:szCs w:val="24"/>
        </w:rPr>
        <w:t xml:space="preserve"> Посао ће бити додељен понуђачу који нуди најнижу процењену цену, а који испуњава техничке способности. Изабрани понуђач потписује Уговор према приложеном обрасцу и приложеним условима и роковима испоруке. </w:t>
      </w:r>
    </w:p>
    <w:p w:rsidR="001E5B62" w:rsidRPr="000207A1" w:rsidRDefault="001E5B62" w:rsidP="001E5B62">
      <w:pPr>
        <w:pStyle w:val="NoSpacing"/>
        <w:rPr>
          <w:rFonts w:ascii="Arial Narrow" w:hAnsi="Arial Narrow"/>
          <w:sz w:val="24"/>
          <w:szCs w:val="24"/>
        </w:rPr>
      </w:pPr>
    </w:p>
    <w:p w:rsidR="006C2335" w:rsidRPr="000207A1" w:rsidRDefault="006C2335" w:rsidP="001E5B62">
      <w:pPr>
        <w:pStyle w:val="NoSpacing"/>
        <w:ind w:left="426"/>
        <w:rPr>
          <w:rFonts w:ascii="Arial Narrow" w:hAnsi="Arial Narrow"/>
          <w:sz w:val="24"/>
          <w:szCs w:val="24"/>
        </w:rPr>
      </w:pPr>
      <w:r w:rsidRPr="000207A1">
        <w:rPr>
          <w:rFonts w:ascii="Arial Narrow" w:hAnsi="Arial Narrow"/>
          <w:sz w:val="24"/>
          <w:szCs w:val="24"/>
        </w:rPr>
        <w:t xml:space="preserve">(IV) </w:t>
      </w:r>
      <w:r w:rsidRPr="000207A1">
        <w:rPr>
          <w:rFonts w:ascii="Arial Narrow" w:hAnsi="Arial Narrow"/>
          <w:sz w:val="24"/>
          <w:szCs w:val="24"/>
          <w:u w:val="single"/>
        </w:rPr>
        <w:t>ВАЖНОСТ ПОНУДЕ:</w:t>
      </w:r>
      <w:r w:rsidRPr="000207A1">
        <w:rPr>
          <w:rFonts w:ascii="Arial Narrow" w:hAnsi="Arial Narrow"/>
          <w:sz w:val="24"/>
          <w:szCs w:val="24"/>
        </w:rPr>
        <w:t xml:space="preserve"> Ваша понуда (понуде) има важност од (45) дана од крајњег рока за достављање понуда који је наведен у ставу 5 овог Позива за достављање понуда.</w:t>
      </w:r>
    </w:p>
    <w:p w:rsidR="003624E6" w:rsidRDefault="003624E6" w:rsidP="001E5B62">
      <w:pPr>
        <w:pStyle w:val="NoSpacing"/>
        <w:rPr>
          <w:rFonts w:ascii="Arial Narrow" w:hAnsi="Arial Narrow"/>
          <w:sz w:val="24"/>
          <w:szCs w:val="24"/>
        </w:rPr>
      </w:pPr>
    </w:p>
    <w:p w:rsidR="006C2335" w:rsidRPr="00EE074C" w:rsidRDefault="006C2335" w:rsidP="001E5B62">
      <w:pPr>
        <w:pStyle w:val="NoSpacing"/>
        <w:rPr>
          <w:rFonts w:ascii="Arial Narrow" w:hAnsi="Arial Narrow"/>
          <w:sz w:val="24"/>
          <w:szCs w:val="24"/>
        </w:rPr>
      </w:pPr>
      <w:r w:rsidRPr="00EE074C">
        <w:rPr>
          <w:rFonts w:ascii="Arial Narrow" w:hAnsi="Arial Narrow"/>
          <w:sz w:val="24"/>
          <w:szCs w:val="24"/>
        </w:rPr>
        <w:t>Додатне информације можете добити од:</w:t>
      </w:r>
    </w:p>
    <w:p w:rsidR="006C2335" w:rsidRPr="00EE074C" w:rsidRDefault="006C2335" w:rsidP="001E5B62">
      <w:pPr>
        <w:pStyle w:val="NoSpacing"/>
        <w:rPr>
          <w:rFonts w:ascii="Arial Narrow" w:hAnsi="Arial Narrow"/>
          <w:sz w:val="24"/>
          <w:szCs w:val="24"/>
          <w:highlight w:val="yellow"/>
          <w:lang w:val="sr-Cyrl-RS"/>
        </w:rPr>
      </w:pPr>
    </w:p>
    <w:p w:rsidR="006C2335" w:rsidRPr="0056316F" w:rsidRDefault="006C2335" w:rsidP="001E5B62">
      <w:pPr>
        <w:pStyle w:val="NoSpacing"/>
        <w:rPr>
          <w:rFonts w:ascii="Arial Narrow" w:hAnsi="Arial Narrow"/>
          <w:sz w:val="24"/>
          <w:szCs w:val="24"/>
          <w:lang w:val="sr-Cyrl-RS"/>
        </w:rPr>
      </w:pPr>
      <w:r w:rsidRPr="0056316F">
        <w:rPr>
          <w:rFonts w:ascii="Arial Narrow" w:hAnsi="Arial Narrow"/>
          <w:sz w:val="24"/>
          <w:szCs w:val="24"/>
        </w:rPr>
        <w:t xml:space="preserve">Телефон: </w:t>
      </w:r>
      <w:r w:rsidR="0056316F" w:rsidRPr="0056316F">
        <w:rPr>
          <w:rFonts w:ascii="Arial Narrow" w:hAnsi="Arial Narrow"/>
          <w:sz w:val="24"/>
          <w:szCs w:val="24"/>
          <w:lang w:val="sr-Cyrl-RS"/>
        </w:rPr>
        <w:t>019/542-951</w:t>
      </w:r>
    </w:p>
    <w:p w:rsidR="006C2335" w:rsidRPr="0056316F" w:rsidRDefault="006C2335" w:rsidP="001E5B62">
      <w:pPr>
        <w:pStyle w:val="NoSpacing"/>
        <w:rPr>
          <w:rFonts w:ascii="Arial Narrow" w:hAnsi="Arial Narrow"/>
          <w:sz w:val="24"/>
          <w:szCs w:val="24"/>
          <w:lang w:val="sr-Cyrl-RS"/>
        </w:rPr>
      </w:pPr>
      <w:r w:rsidRPr="0056316F">
        <w:rPr>
          <w:rFonts w:ascii="Arial Narrow" w:hAnsi="Arial Narrow"/>
          <w:sz w:val="24"/>
          <w:szCs w:val="24"/>
        </w:rPr>
        <w:t xml:space="preserve">Фаx: </w:t>
      </w:r>
      <w:r w:rsidR="0056316F" w:rsidRPr="0056316F">
        <w:rPr>
          <w:rFonts w:ascii="Arial Narrow" w:hAnsi="Arial Narrow"/>
          <w:sz w:val="24"/>
          <w:szCs w:val="24"/>
          <w:lang w:val="sr-Cyrl-RS"/>
        </w:rPr>
        <w:t>019/544-296</w:t>
      </w:r>
    </w:p>
    <w:p w:rsidR="0056316F" w:rsidRDefault="006C2335" w:rsidP="001E5B62">
      <w:pPr>
        <w:pStyle w:val="NoSpacing"/>
        <w:rPr>
          <w:rFonts w:ascii="Arial Narrow" w:hAnsi="Arial Narrow"/>
          <w:sz w:val="24"/>
          <w:szCs w:val="24"/>
          <w:lang w:val="sr-Latn-CS"/>
        </w:rPr>
      </w:pPr>
      <w:r w:rsidRPr="0056316F">
        <w:rPr>
          <w:rFonts w:ascii="Arial Narrow" w:hAnsi="Arial Narrow"/>
          <w:sz w:val="24"/>
          <w:szCs w:val="24"/>
        </w:rPr>
        <w:t>Е-маил:</w:t>
      </w:r>
      <w:r w:rsidR="0056316F" w:rsidRPr="0056316F">
        <w:rPr>
          <w:rFonts w:ascii="Arial Narrow" w:hAnsi="Arial Narrow"/>
          <w:sz w:val="24"/>
          <w:szCs w:val="24"/>
          <w:lang w:val="sr-Latn-RS"/>
        </w:rPr>
        <w:t>nabavke</w:t>
      </w:r>
      <w:r w:rsidR="0056316F" w:rsidRPr="0056316F">
        <w:rPr>
          <w:rFonts w:ascii="Arial Narrow" w:hAnsi="Arial Narrow"/>
          <w:sz w:val="24"/>
          <w:szCs w:val="24"/>
          <w:lang w:val="sr-Latn-CS"/>
        </w:rPr>
        <w:t>@zcnegotin.rs</w:t>
      </w:r>
      <w:r w:rsidR="0056316F">
        <w:rPr>
          <w:rFonts w:ascii="Arial Narrow" w:hAnsi="Arial Narrow"/>
          <w:sz w:val="24"/>
          <w:szCs w:val="24"/>
          <w:lang w:val="sr-Latn-CS"/>
        </w:rPr>
        <w:t xml:space="preserve">           </w:t>
      </w:r>
    </w:p>
    <w:p w:rsidR="006C2335" w:rsidRPr="0056316F" w:rsidRDefault="0056316F" w:rsidP="001E5B62">
      <w:pPr>
        <w:pStyle w:val="NoSpacing"/>
        <w:rPr>
          <w:rFonts w:ascii="Arial Narrow" w:hAnsi="Arial Narrow"/>
          <w:sz w:val="24"/>
          <w:szCs w:val="24"/>
          <w:lang w:val="sr-Latn-CS"/>
        </w:rPr>
      </w:pPr>
      <w:r>
        <w:rPr>
          <w:rFonts w:ascii="Arial Narrow" w:hAnsi="Arial Narrow"/>
          <w:sz w:val="24"/>
          <w:szCs w:val="24"/>
          <w:lang w:val="sr-Latn-CS"/>
        </w:rPr>
        <w:t xml:space="preserve">              zcnuprava@mts.rs</w:t>
      </w:r>
    </w:p>
    <w:p w:rsidR="006C2335" w:rsidRPr="00EE074C" w:rsidRDefault="006C2335" w:rsidP="001E5B62">
      <w:pPr>
        <w:pStyle w:val="NoSpacing"/>
        <w:rPr>
          <w:rFonts w:ascii="Arial Narrow" w:hAnsi="Arial Narrow"/>
          <w:sz w:val="24"/>
          <w:szCs w:val="24"/>
        </w:rPr>
      </w:pPr>
    </w:p>
    <w:p w:rsidR="006C2335" w:rsidRPr="00EE074C" w:rsidRDefault="006C2335" w:rsidP="001E5B62">
      <w:pPr>
        <w:pStyle w:val="NoSpacing"/>
        <w:rPr>
          <w:rFonts w:ascii="Arial Narrow" w:hAnsi="Arial Narrow"/>
          <w:sz w:val="24"/>
          <w:szCs w:val="24"/>
        </w:rPr>
      </w:pPr>
      <w:r w:rsidRPr="00EE074C">
        <w:rPr>
          <w:rFonts w:ascii="Arial Narrow" w:hAnsi="Arial Narrow"/>
          <w:sz w:val="24"/>
          <w:szCs w:val="24"/>
        </w:rPr>
        <w:t>Молимо да факсом/електронском поштом потврдите пријем овог Позива и вашу одлуку да ли ћете доставити своју ценовну понуду (понуде).</w:t>
      </w:r>
      <w:r w:rsidRPr="00EE074C">
        <w:rPr>
          <w:rFonts w:ascii="Arial Narrow" w:hAnsi="Arial Narrow"/>
          <w:sz w:val="24"/>
          <w:szCs w:val="24"/>
        </w:rPr>
        <w:tab/>
      </w:r>
      <w:r w:rsidRPr="00EE074C">
        <w:rPr>
          <w:rFonts w:ascii="Arial Narrow" w:hAnsi="Arial Narrow"/>
          <w:sz w:val="24"/>
          <w:szCs w:val="24"/>
        </w:rPr>
        <w:tab/>
      </w:r>
      <w:r w:rsidRPr="00EE074C">
        <w:rPr>
          <w:rFonts w:ascii="Arial Narrow" w:hAnsi="Arial Narrow"/>
          <w:sz w:val="24"/>
          <w:szCs w:val="24"/>
        </w:rPr>
        <w:tab/>
      </w:r>
      <w:r w:rsidRPr="00EE074C">
        <w:rPr>
          <w:rFonts w:ascii="Arial Narrow" w:hAnsi="Arial Narrow"/>
          <w:sz w:val="24"/>
          <w:szCs w:val="24"/>
        </w:rPr>
        <w:tab/>
      </w:r>
      <w:r w:rsidRPr="00EE074C">
        <w:rPr>
          <w:rFonts w:ascii="Arial Narrow" w:hAnsi="Arial Narrow"/>
          <w:sz w:val="24"/>
          <w:szCs w:val="24"/>
        </w:rPr>
        <w:tab/>
      </w:r>
      <w:r w:rsidRPr="00EE074C">
        <w:rPr>
          <w:rFonts w:ascii="Arial Narrow" w:hAnsi="Arial Narrow"/>
          <w:sz w:val="24"/>
          <w:szCs w:val="24"/>
        </w:rPr>
        <w:tab/>
      </w:r>
      <w:r w:rsidRPr="00EE074C">
        <w:rPr>
          <w:rFonts w:ascii="Arial Narrow" w:hAnsi="Arial Narrow"/>
          <w:sz w:val="24"/>
          <w:szCs w:val="24"/>
        </w:rPr>
        <w:tab/>
      </w:r>
      <w:r w:rsidRPr="00EE074C">
        <w:rPr>
          <w:rFonts w:ascii="Arial Narrow" w:hAnsi="Arial Narrow"/>
          <w:sz w:val="24"/>
          <w:szCs w:val="24"/>
        </w:rPr>
        <w:tab/>
      </w:r>
      <w:r w:rsidRPr="00EE074C">
        <w:rPr>
          <w:rFonts w:ascii="Arial Narrow" w:hAnsi="Arial Narrow"/>
          <w:sz w:val="24"/>
          <w:szCs w:val="24"/>
        </w:rPr>
        <w:tab/>
      </w:r>
    </w:p>
    <w:p w:rsidR="00EE074C" w:rsidRPr="00E84E5D" w:rsidRDefault="006C2335" w:rsidP="00E84E5D">
      <w:pPr>
        <w:pStyle w:val="NoSpacing"/>
        <w:rPr>
          <w:rFonts w:ascii="Arial Narrow" w:hAnsi="Arial Narrow"/>
          <w:sz w:val="24"/>
          <w:szCs w:val="24"/>
        </w:rPr>
      </w:pPr>
      <w:r w:rsidRPr="004C5115">
        <w:rPr>
          <w:rFonts w:ascii="Arial Narrow" w:hAnsi="Arial Narrow"/>
          <w:sz w:val="24"/>
          <w:szCs w:val="24"/>
        </w:rPr>
        <w:t>Срдачан поздрав,</w:t>
      </w:r>
      <w:r w:rsidR="00E84E5D">
        <w:rPr>
          <w:rFonts w:ascii="Arial Narrow" w:hAnsi="Arial Narrow"/>
          <w:sz w:val="24"/>
          <w:szCs w:val="24"/>
          <w:lang w:val="sr-Cyrl-RS"/>
        </w:rPr>
        <w:t xml:space="preserve"> </w:t>
      </w:r>
      <w:r w:rsidRPr="004C5115">
        <w:rPr>
          <w:rFonts w:ascii="Arial Narrow" w:hAnsi="Arial Narrow"/>
        </w:rPr>
        <w:t>Слу</w:t>
      </w:r>
      <w:r w:rsidR="00EE074C" w:rsidRPr="004C5115">
        <w:rPr>
          <w:rFonts w:ascii="Arial Narrow" w:hAnsi="Arial Narrow"/>
        </w:rPr>
        <w:t>жба ј</w:t>
      </w:r>
      <w:r w:rsidR="003624E6" w:rsidRPr="004C5115">
        <w:rPr>
          <w:rFonts w:ascii="Arial Narrow" w:hAnsi="Arial Narrow"/>
        </w:rPr>
        <w:t xml:space="preserve">авних набавки </w:t>
      </w:r>
      <w:r w:rsidR="00E84E5D">
        <w:rPr>
          <w:rFonts w:ascii="Arial Narrow" w:hAnsi="Arial Narrow" w:cs="Tahoma"/>
          <w:lang w:val="sr-Cyrl-RS"/>
        </w:rPr>
        <w:t>Здравственог центра Неготин</w:t>
      </w:r>
    </w:p>
    <w:p w:rsidR="00EE074C" w:rsidRDefault="00EE074C" w:rsidP="00E84E5D">
      <w:pPr>
        <w:pStyle w:val="ListParagraph"/>
        <w:spacing w:after="200" w:line="276" w:lineRule="auto"/>
        <w:ind w:left="0"/>
        <w:rPr>
          <w:rFonts w:ascii="Arial Narrow" w:eastAsia="Calibri" w:hAnsi="Arial Narrow"/>
          <w:b/>
          <w:noProof/>
          <w:sz w:val="32"/>
          <w:szCs w:val="32"/>
          <w:lang w:val="sr-Cyrl-RS"/>
        </w:rPr>
      </w:pPr>
    </w:p>
    <w:p w:rsidR="006A7DAC" w:rsidRDefault="001E5B62" w:rsidP="001E5B62">
      <w:pPr>
        <w:pStyle w:val="ListParagraph"/>
        <w:spacing w:after="200" w:line="276" w:lineRule="auto"/>
        <w:ind w:left="0"/>
        <w:jc w:val="center"/>
        <w:rPr>
          <w:rFonts w:ascii="Arial Narrow" w:eastAsia="Calibri" w:hAnsi="Arial Narrow"/>
          <w:b/>
          <w:noProof/>
          <w:sz w:val="32"/>
          <w:szCs w:val="32"/>
          <w:lang w:val="sr-Cyrl-RS"/>
        </w:rPr>
      </w:pPr>
      <w:r w:rsidRPr="001E5B62">
        <w:rPr>
          <w:rFonts w:ascii="Arial Narrow" w:eastAsia="Calibri" w:hAnsi="Arial Narrow"/>
          <w:b/>
          <w:noProof/>
          <w:sz w:val="32"/>
          <w:szCs w:val="32"/>
          <w:lang w:val="sr-Cyrl-RS"/>
        </w:rPr>
        <w:t>П О Н У Д А</w:t>
      </w:r>
    </w:p>
    <w:p w:rsidR="00BD28B1" w:rsidRPr="001E5B62" w:rsidRDefault="00BD28B1" w:rsidP="001E5B62">
      <w:pPr>
        <w:pStyle w:val="ListParagraph"/>
        <w:spacing w:after="200" w:line="276" w:lineRule="auto"/>
        <w:ind w:left="0"/>
        <w:jc w:val="center"/>
        <w:rPr>
          <w:rFonts w:ascii="Arial Narrow" w:eastAsia="Calibri" w:hAnsi="Arial Narrow"/>
          <w:b/>
          <w:noProof/>
          <w:sz w:val="32"/>
          <w:szCs w:val="32"/>
          <w:lang w:val="sr-Cyrl-RS"/>
        </w:rPr>
      </w:pPr>
    </w:p>
    <w:p w:rsidR="006A7DAC" w:rsidRPr="006A7DAC" w:rsidRDefault="006A7DAC" w:rsidP="006A7DAC">
      <w:pPr>
        <w:pStyle w:val="NoSpacing"/>
        <w:rPr>
          <w:noProof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390"/>
        <w:gridCol w:w="2551"/>
        <w:gridCol w:w="2410"/>
      </w:tblGrid>
      <w:tr w:rsidR="00A51CF4" w:rsidRPr="00EE074C" w:rsidTr="00227C57">
        <w:trPr>
          <w:jc w:val="center"/>
        </w:trPr>
        <w:tc>
          <w:tcPr>
            <w:tcW w:w="4390" w:type="dxa"/>
          </w:tcPr>
          <w:p w:rsidR="00E8395B" w:rsidRPr="00EE074C" w:rsidRDefault="00E8395B" w:rsidP="006A7DAC">
            <w:pPr>
              <w:pStyle w:val="NoSpacing"/>
              <w:rPr>
                <w:rFonts w:ascii="Arial Narrow" w:hAnsi="Arial Narrow"/>
                <w:b/>
                <w:noProof/>
                <w:sz w:val="24"/>
                <w:szCs w:val="24"/>
                <w:lang w:val="sr-Cyrl-RS"/>
              </w:rPr>
            </w:pPr>
          </w:p>
          <w:p w:rsidR="00A51CF4" w:rsidRPr="00227C57" w:rsidRDefault="00227C57" w:rsidP="006A7DAC">
            <w:pPr>
              <w:pStyle w:val="NoSpacing"/>
              <w:rPr>
                <w:rFonts w:ascii="Arial Narrow" w:hAnsi="Arial Narrow"/>
                <w:b/>
                <w:noProof/>
                <w:sz w:val="24"/>
                <w:szCs w:val="24"/>
                <w:lang w:val="sr-Cyrl-RS"/>
              </w:rPr>
            </w:pPr>
            <w:r w:rsidRPr="00227C57">
              <w:rPr>
                <w:rFonts w:ascii="Arial Narrow" w:hAnsi="Arial Narrow"/>
                <w:b/>
                <w:noProof/>
                <w:sz w:val="24"/>
                <w:szCs w:val="24"/>
                <w:lang w:val="sr-Cyrl-RS"/>
              </w:rPr>
              <w:t>Интегрисани информациони систем</w:t>
            </w:r>
          </w:p>
        </w:tc>
        <w:tc>
          <w:tcPr>
            <w:tcW w:w="2551" w:type="dxa"/>
          </w:tcPr>
          <w:p w:rsidR="00E8395B" w:rsidRPr="00EE074C" w:rsidRDefault="00E8395B" w:rsidP="00A51CF4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val="sr-Cyrl-RS"/>
              </w:rPr>
            </w:pPr>
          </w:p>
          <w:p w:rsidR="00A51CF4" w:rsidRPr="00EE074C" w:rsidRDefault="00A51CF4" w:rsidP="00A51CF4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val="sr-Cyrl-RS"/>
              </w:rPr>
            </w:pPr>
            <w:r w:rsidRPr="00EE074C">
              <w:rPr>
                <w:rFonts w:ascii="Arial Narrow" w:hAnsi="Arial Narrow"/>
                <w:b/>
                <w:noProof/>
                <w:sz w:val="24"/>
                <w:szCs w:val="24"/>
                <w:lang w:val="sr-Cyrl-RS"/>
              </w:rPr>
              <w:t>Цена без пдв-а</w:t>
            </w:r>
          </w:p>
        </w:tc>
        <w:tc>
          <w:tcPr>
            <w:tcW w:w="2410" w:type="dxa"/>
          </w:tcPr>
          <w:p w:rsidR="00E8395B" w:rsidRPr="00EE074C" w:rsidRDefault="00E8395B" w:rsidP="00A51CF4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val="sr-Cyrl-RS"/>
              </w:rPr>
            </w:pPr>
          </w:p>
          <w:p w:rsidR="00E8395B" w:rsidRPr="00EE074C" w:rsidRDefault="00A51CF4" w:rsidP="00E8395B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val="sr-Cyrl-RS"/>
              </w:rPr>
            </w:pPr>
            <w:r w:rsidRPr="00EE074C">
              <w:rPr>
                <w:rFonts w:ascii="Arial Narrow" w:hAnsi="Arial Narrow"/>
                <w:b/>
                <w:noProof/>
                <w:sz w:val="24"/>
                <w:szCs w:val="24"/>
                <w:lang w:val="sr-Cyrl-RS"/>
              </w:rPr>
              <w:t>Цена са пдв-ом</w:t>
            </w:r>
          </w:p>
          <w:p w:rsidR="00910776" w:rsidRPr="00EE074C" w:rsidRDefault="00910776" w:rsidP="00E8395B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A51CF4" w:rsidRPr="00EE074C" w:rsidTr="00227C57">
        <w:trPr>
          <w:jc w:val="center"/>
        </w:trPr>
        <w:tc>
          <w:tcPr>
            <w:tcW w:w="4390" w:type="dxa"/>
          </w:tcPr>
          <w:p w:rsidR="00227C57" w:rsidRPr="00824482" w:rsidRDefault="0056316F" w:rsidP="00227C57">
            <w:pPr>
              <w:pStyle w:val="NoSpacing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val="sr-Cyrl-RS" w:eastAsia="ar-SA"/>
              </w:rPr>
              <w:t xml:space="preserve">Услуга одржавања </w:t>
            </w:r>
            <w:r w:rsidR="00227C57">
              <w:rPr>
                <w:rFonts w:ascii="Arial Narrow" w:hAnsi="Arial Narrow"/>
                <w:sz w:val="24"/>
                <w:szCs w:val="24"/>
                <w:lang w:val="sr-Cyrl-RS" w:eastAsia="ar-SA"/>
              </w:rPr>
              <w:t>Здравствен</w:t>
            </w:r>
            <w:r>
              <w:rPr>
                <w:rFonts w:ascii="Arial Narrow" w:hAnsi="Arial Narrow"/>
                <w:sz w:val="24"/>
                <w:szCs w:val="24"/>
                <w:lang w:val="sr-Cyrl-RS" w:eastAsia="ar-SA"/>
              </w:rPr>
              <w:t xml:space="preserve">ог </w:t>
            </w:r>
            <w:r w:rsidR="00227C57">
              <w:rPr>
                <w:rFonts w:ascii="Arial Narrow" w:hAnsi="Arial Narrow"/>
                <w:sz w:val="24"/>
                <w:szCs w:val="24"/>
                <w:lang w:val="sr-Cyrl-RS" w:eastAsia="ar-SA"/>
              </w:rPr>
              <w:t xml:space="preserve"> информацион</w:t>
            </w:r>
            <w:r>
              <w:rPr>
                <w:rFonts w:ascii="Arial Narrow" w:hAnsi="Arial Narrow"/>
                <w:sz w:val="24"/>
                <w:szCs w:val="24"/>
                <w:lang w:val="sr-Cyrl-RS" w:eastAsia="ar-SA"/>
              </w:rPr>
              <w:t xml:space="preserve">ог </w:t>
            </w:r>
            <w:r w:rsidR="00227C57">
              <w:rPr>
                <w:rFonts w:ascii="Arial Narrow" w:hAnsi="Arial Narrow"/>
                <w:sz w:val="24"/>
                <w:szCs w:val="24"/>
                <w:lang w:val="sr-Cyrl-RS" w:eastAsia="ar-SA"/>
              </w:rPr>
              <w:t xml:space="preserve"> систем </w:t>
            </w:r>
          </w:p>
          <w:p w:rsidR="00A51CF4" w:rsidRPr="00EE074C" w:rsidRDefault="00A51CF4" w:rsidP="00227C57">
            <w:pPr>
              <w:pStyle w:val="NoSpacing"/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</w:tcPr>
          <w:p w:rsidR="00A51CF4" w:rsidRPr="00EE074C" w:rsidRDefault="00A51CF4" w:rsidP="00A51CF4">
            <w:pPr>
              <w:pStyle w:val="NoSpacing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:rsidR="00A51CF4" w:rsidRPr="00EE074C" w:rsidRDefault="00A51CF4" w:rsidP="00A51CF4">
            <w:pPr>
              <w:pStyle w:val="NoSpacing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E8395B" w:rsidRPr="00EE074C" w:rsidRDefault="00E8395B" w:rsidP="00A51CF4">
            <w:pPr>
              <w:pStyle w:val="NoSpacing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227C57" w:rsidRPr="00EE074C" w:rsidTr="00227C57">
        <w:trPr>
          <w:jc w:val="center"/>
        </w:trPr>
        <w:tc>
          <w:tcPr>
            <w:tcW w:w="4390" w:type="dxa"/>
          </w:tcPr>
          <w:p w:rsidR="00227C57" w:rsidRPr="00824482" w:rsidRDefault="0056316F" w:rsidP="00227C57">
            <w:pPr>
              <w:pStyle w:val="NoSpacing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val="sr-Cyrl-RS" w:eastAsia="ar-SA"/>
              </w:rPr>
              <w:t xml:space="preserve">Одржавање </w:t>
            </w:r>
            <w:r w:rsidR="00227C57">
              <w:rPr>
                <w:rFonts w:ascii="Arial Narrow" w:hAnsi="Arial Narrow"/>
                <w:sz w:val="24"/>
                <w:szCs w:val="24"/>
                <w:lang w:val="sr-Cyrl-RS" w:eastAsia="ar-SA"/>
              </w:rPr>
              <w:t>Пословн</w:t>
            </w:r>
            <w:r>
              <w:rPr>
                <w:rFonts w:ascii="Arial Narrow" w:hAnsi="Arial Narrow"/>
                <w:sz w:val="24"/>
                <w:szCs w:val="24"/>
                <w:lang w:val="sr-Cyrl-RS" w:eastAsia="ar-SA"/>
              </w:rPr>
              <w:t>ог</w:t>
            </w:r>
            <w:r w:rsidR="00227C57">
              <w:rPr>
                <w:rFonts w:ascii="Arial Narrow" w:hAnsi="Arial Narrow"/>
                <w:sz w:val="24"/>
                <w:szCs w:val="24"/>
                <w:lang w:val="sr-Cyrl-RS" w:eastAsia="ar-SA"/>
              </w:rPr>
              <w:t xml:space="preserve"> информациони систем</w:t>
            </w:r>
          </w:p>
          <w:p w:rsidR="00227C57" w:rsidRDefault="00227C57" w:rsidP="00227C57">
            <w:pPr>
              <w:pStyle w:val="NoSpacing"/>
              <w:ind w:left="426"/>
              <w:rPr>
                <w:rFonts w:ascii="Arial Narrow" w:hAnsi="Arial Narrow"/>
                <w:sz w:val="24"/>
                <w:szCs w:val="24"/>
                <w:lang w:val="sr-Cyrl-RS" w:eastAsia="ar-SA"/>
              </w:rPr>
            </w:pPr>
          </w:p>
        </w:tc>
        <w:tc>
          <w:tcPr>
            <w:tcW w:w="2551" w:type="dxa"/>
          </w:tcPr>
          <w:p w:rsidR="00227C57" w:rsidRPr="00EE074C" w:rsidRDefault="00227C57" w:rsidP="00A51CF4">
            <w:pPr>
              <w:pStyle w:val="NoSpacing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:rsidR="00227C57" w:rsidRPr="00EE074C" w:rsidRDefault="00227C57" w:rsidP="00A51CF4">
            <w:pPr>
              <w:pStyle w:val="NoSpacing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227C57" w:rsidRPr="00EE074C" w:rsidTr="00227C57">
        <w:trPr>
          <w:jc w:val="center"/>
        </w:trPr>
        <w:tc>
          <w:tcPr>
            <w:tcW w:w="4390" w:type="dxa"/>
          </w:tcPr>
          <w:p w:rsidR="00227C57" w:rsidRPr="00824482" w:rsidRDefault="0056316F" w:rsidP="00227C57">
            <w:pPr>
              <w:pStyle w:val="NoSpacing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val="sr-Cyrl-RS" w:eastAsia="ar-SA"/>
              </w:rPr>
              <w:t xml:space="preserve"> Одржавање </w:t>
            </w:r>
            <w:r w:rsidR="00227C57">
              <w:rPr>
                <w:rFonts w:ascii="Arial Narrow" w:hAnsi="Arial Narrow"/>
                <w:sz w:val="24"/>
                <w:szCs w:val="24"/>
                <w:lang w:val="sr-Cyrl-RS" w:eastAsia="ar-SA"/>
              </w:rPr>
              <w:t>Лабораторијск</w:t>
            </w:r>
            <w:r>
              <w:rPr>
                <w:rFonts w:ascii="Arial Narrow" w:hAnsi="Arial Narrow"/>
                <w:sz w:val="24"/>
                <w:szCs w:val="24"/>
                <w:lang w:val="sr-Cyrl-RS" w:eastAsia="ar-SA"/>
              </w:rPr>
              <w:t xml:space="preserve">ог </w:t>
            </w:r>
            <w:r w:rsidR="00227C57">
              <w:rPr>
                <w:rFonts w:ascii="Arial Narrow" w:hAnsi="Arial Narrow"/>
                <w:sz w:val="24"/>
                <w:szCs w:val="24"/>
                <w:lang w:val="sr-Cyrl-RS" w:eastAsia="ar-SA"/>
              </w:rPr>
              <w:t xml:space="preserve"> информациони систем</w:t>
            </w:r>
          </w:p>
          <w:p w:rsidR="00227C57" w:rsidRDefault="00227C57" w:rsidP="00227C57">
            <w:pPr>
              <w:pStyle w:val="NoSpacing"/>
              <w:ind w:left="426"/>
              <w:rPr>
                <w:rFonts w:ascii="Arial Narrow" w:hAnsi="Arial Narrow"/>
                <w:sz w:val="24"/>
                <w:szCs w:val="24"/>
                <w:lang w:val="sr-Cyrl-RS" w:eastAsia="ar-SA"/>
              </w:rPr>
            </w:pPr>
          </w:p>
        </w:tc>
        <w:tc>
          <w:tcPr>
            <w:tcW w:w="2551" w:type="dxa"/>
          </w:tcPr>
          <w:p w:rsidR="00227C57" w:rsidRPr="00EE074C" w:rsidRDefault="00227C57" w:rsidP="00A51CF4">
            <w:pPr>
              <w:pStyle w:val="NoSpacing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:rsidR="00227C57" w:rsidRPr="00EE074C" w:rsidRDefault="00227C57" w:rsidP="00A51CF4">
            <w:pPr>
              <w:pStyle w:val="NoSpacing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</w:tbl>
    <w:p w:rsidR="00910776" w:rsidRPr="00C80F88" w:rsidRDefault="00910776" w:rsidP="00A51CF4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val="sr-Cyrl-RS"/>
        </w:rPr>
      </w:pPr>
    </w:p>
    <w:p w:rsidR="00C80F88" w:rsidRPr="00EE074C" w:rsidRDefault="00C80F88" w:rsidP="00C80F88">
      <w:pPr>
        <w:spacing w:after="200" w:line="276" w:lineRule="auto"/>
        <w:jc w:val="both"/>
        <w:rPr>
          <w:rFonts w:ascii="Arial Narrow" w:eastAsia="Calibri" w:hAnsi="Arial Narrow"/>
          <w:lang w:val="sr-Cyrl-RS"/>
        </w:rPr>
      </w:pPr>
      <w:r w:rsidRPr="00EE074C">
        <w:rPr>
          <w:rFonts w:ascii="Arial Narrow" w:eastAsia="Calibri" w:hAnsi="Arial Narrow"/>
          <w:lang w:val="sr-Cyrl-RS"/>
        </w:rPr>
        <w:t>Рок и начин плаћања: _______________________________</w:t>
      </w:r>
      <w:r w:rsidR="00EE074C">
        <w:rPr>
          <w:rFonts w:ascii="Arial Narrow" w:eastAsia="Calibri" w:hAnsi="Arial Narrow"/>
          <w:lang w:val="sr-Cyrl-RS"/>
        </w:rPr>
        <w:t>_______________________</w:t>
      </w:r>
      <w:r w:rsidR="00910776" w:rsidRPr="00EE074C">
        <w:rPr>
          <w:rFonts w:ascii="Arial Narrow" w:eastAsia="Calibri" w:hAnsi="Arial Narrow"/>
          <w:lang w:val="sr-Cyrl-RS"/>
        </w:rPr>
        <w:t>___________</w:t>
      </w:r>
      <w:r w:rsidR="00227C57">
        <w:rPr>
          <w:rFonts w:ascii="Arial Narrow" w:eastAsia="Calibri" w:hAnsi="Arial Narrow"/>
          <w:lang w:val="sr-Cyrl-RS"/>
        </w:rPr>
        <w:t>__</w:t>
      </w:r>
    </w:p>
    <w:p w:rsidR="00BD28B1" w:rsidRDefault="00BD28B1" w:rsidP="00C80F88">
      <w:pPr>
        <w:spacing w:after="200" w:line="276" w:lineRule="auto"/>
        <w:jc w:val="both"/>
        <w:rPr>
          <w:rFonts w:ascii="Arial Narrow" w:eastAsia="Calibri" w:hAnsi="Arial Narrow"/>
          <w:lang w:val="sr-Cyrl-RS"/>
        </w:rPr>
      </w:pPr>
    </w:p>
    <w:p w:rsidR="00910776" w:rsidRDefault="00910776" w:rsidP="003913FC">
      <w:pPr>
        <w:ind w:left="720"/>
        <w:jc w:val="both"/>
        <w:rPr>
          <w:rFonts w:ascii="Arial Narrow" w:hAnsi="Arial Narrow"/>
          <w:lang w:val="sr-Latn-CS"/>
        </w:rPr>
      </w:pPr>
    </w:p>
    <w:p w:rsidR="00227C57" w:rsidRPr="00EE074C" w:rsidRDefault="00227C57" w:rsidP="003913FC">
      <w:pPr>
        <w:ind w:left="720"/>
        <w:jc w:val="both"/>
        <w:rPr>
          <w:rFonts w:ascii="Arial Narrow" w:hAnsi="Arial Narrow"/>
          <w:lang w:val="sr-Latn-CS"/>
        </w:rPr>
      </w:pPr>
    </w:p>
    <w:p w:rsidR="00910776" w:rsidRDefault="00910776" w:rsidP="003913FC">
      <w:pPr>
        <w:ind w:left="720"/>
        <w:jc w:val="both"/>
        <w:rPr>
          <w:rFonts w:ascii="Arial Narrow" w:hAnsi="Arial Narrow"/>
          <w:lang w:val="sr-Latn-CS"/>
        </w:rPr>
      </w:pPr>
    </w:p>
    <w:p w:rsidR="00227C57" w:rsidRPr="00EE074C" w:rsidRDefault="00227C57" w:rsidP="003913FC">
      <w:pPr>
        <w:ind w:left="720"/>
        <w:jc w:val="both"/>
        <w:rPr>
          <w:rFonts w:ascii="Arial Narrow" w:hAnsi="Arial Narrow"/>
          <w:lang w:val="sr-Latn-CS"/>
        </w:rPr>
      </w:pPr>
    </w:p>
    <w:p w:rsidR="003913FC" w:rsidRPr="00EE074C" w:rsidRDefault="00910776" w:rsidP="003913FC">
      <w:pPr>
        <w:rPr>
          <w:rFonts w:ascii="Arial Narrow" w:hAnsi="Arial Narrow"/>
          <w:lang w:val="sr-Cyrl-RS"/>
        </w:rPr>
      </w:pPr>
      <w:r w:rsidRPr="00EE074C">
        <w:rPr>
          <w:rFonts w:ascii="Arial Narrow" w:hAnsi="Arial Narrow"/>
          <w:lang w:val="sr-Cyrl-RS"/>
        </w:rPr>
        <w:t xml:space="preserve">Датум: _______________________                     </w:t>
      </w:r>
      <w:r w:rsidR="00EE074C">
        <w:rPr>
          <w:rFonts w:ascii="Arial Narrow" w:hAnsi="Arial Narrow"/>
          <w:lang w:val="sr-Cyrl-RS"/>
        </w:rPr>
        <w:t xml:space="preserve">      Понуђач: </w:t>
      </w:r>
      <w:r w:rsidRPr="00EE074C">
        <w:rPr>
          <w:rFonts w:ascii="Arial Narrow" w:hAnsi="Arial Narrow"/>
          <w:lang w:val="sr-Cyrl-RS"/>
        </w:rPr>
        <w:t>_________________________________</w:t>
      </w:r>
      <w:r w:rsidR="00EE074C">
        <w:rPr>
          <w:rFonts w:ascii="Arial Narrow" w:hAnsi="Arial Narrow"/>
          <w:lang w:val="sr-Cyrl-RS"/>
        </w:rPr>
        <w:t>_</w:t>
      </w:r>
    </w:p>
    <w:p w:rsidR="00910776" w:rsidRPr="00EE074C" w:rsidRDefault="00910776" w:rsidP="003913FC">
      <w:pPr>
        <w:rPr>
          <w:rFonts w:ascii="Arial Narrow" w:hAnsi="Arial Narrow"/>
          <w:lang w:val="sr-Cyrl-RS"/>
        </w:rPr>
      </w:pPr>
    </w:p>
    <w:p w:rsidR="00910776" w:rsidRPr="00EE074C" w:rsidRDefault="00910776" w:rsidP="003913FC">
      <w:pPr>
        <w:rPr>
          <w:rFonts w:ascii="Arial Narrow" w:hAnsi="Arial Narrow"/>
          <w:lang w:val="sr-Cyrl-RS"/>
        </w:rPr>
      </w:pPr>
      <w:r w:rsidRPr="00EE074C">
        <w:rPr>
          <w:rFonts w:ascii="Arial Narrow" w:hAnsi="Arial Narrow"/>
          <w:lang w:val="sr-Cyrl-RS"/>
        </w:rPr>
        <w:t xml:space="preserve">Место: _______________________       </w:t>
      </w:r>
      <w:r w:rsidR="00EE074C">
        <w:rPr>
          <w:rFonts w:ascii="Arial Narrow" w:hAnsi="Arial Narrow"/>
          <w:lang w:val="sr-Cyrl-RS"/>
        </w:rPr>
        <w:t xml:space="preserve">       М.П.    </w:t>
      </w:r>
      <w:r w:rsidRPr="00EE074C">
        <w:rPr>
          <w:rFonts w:ascii="Arial Narrow" w:hAnsi="Arial Narrow"/>
          <w:lang w:val="sr-Cyrl-RS"/>
        </w:rPr>
        <w:t xml:space="preserve"> Потпис овлашћеног лица: ____________________</w:t>
      </w:r>
    </w:p>
    <w:sectPr w:rsidR="00910776" w:rsidRPr="00EE074C" w:rsidSect="00C33C4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C5D"/>
    <w:multiLevelType w:val="hybridMultilevel"/>
    <w:tmpl w:val="9A24CA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4BE5"/>
    <w:multiLevelType w:val="hybridMultilevel"/>
    <w:tmpl w:val="C458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16DBD"/>
    <w:multiLevelType w:val="multilevel"/>
    <w:tmpl w:val="C9986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FE389B"/>
    <w:multiLevelType w:val="hybridMultilevel"/>
    <w:tmpl w:val="83306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32EDA"/>
    <w:multiLevelType w:val="hybridMultilevel"/>
    <w:tmpl w:val="2DB84E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6F6BF3"/>
    <w:multiLevelType w:val="hybridMultilevel"/>
    <w:tmpl w:val="12A2494E"/>
    <w:lvl w:ilvl="0" w:tplc="2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3009F"/>
    <w:multiLevelType w:val="hybridMultilevel"/>
    <w:tmpl w:val="19F08D70"/>
    <w:lvl w:ilvl="0" w:tplc="732A727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1A8"/>
    <w:multiLevelType w:val="hybridMultilevel"/>
    <w:tmpl w:val="E5DA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A7099"/>
    <w:multiLevelType w:val="hybridMultilevel"/>
    <w:tmpl w:val="F740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44DCE"/>
    <w:multiLevelType w:val="hybridMultilevel"/>
    <w:tmpl w:val="1466E76A"/>
    <w:lvl w:ilvl="0" w:tplc="B88EB54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C4093"/>
    <w:multiLevelType w:val="hybridMultilevel"/>
    <w:tmpl w:val="9A58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12544"/>
    <w:multiLevelType w:val="hybridMultilevel"/>
    <w:tmpl w:val="CA58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E5734"/>
    <w:multiLevelType w:val="hybridMultilevel"/>
    <w:tmpl w:val="5D2CE3FC"/>
    <w:lvl w:ilvl="0" w:tplc="2CBC9262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2E180156"/>
    <w:multiLevelType w:val="hybridMultilevel"/>
    <w:tmpl w:val="34064AD6"/>
    <w:lvl w:ilvl="0" w:tplc="C2C6C42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03D3FA4"/>
    <w:multiLevelType w:val="hybridMultilevel"/>
    <w:tmpl w:val="79F4F568"/>
    <w:lvl w:ilvl="0" w:tplc="8C6EFDE8">
      <w:start w:val="5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30DE03C7"/>
    <w:multiLevelType w:val="hybridMultilevel"/>
    <w:tmpl w:val="3B50C286"/>
    <w:lvl w:ilvl="0" w:tplc="DD2EE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402A6"/>
    <w:multiLevelType w:val="hybridMultilevel"/>
    <w:tmpl w:val="AE4E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1298F"/>
    <w:multiLevelType w:val="hybridMultilevel"/>
    <w:tmpl w:val="EE806DCA"/>
    <w:lvl w:ilvl="0" w:tplc="74D22D3E">
      <w:start w:val="2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4451A6"/>
    <w:multiLevelType w:val="hybridMultilevel"/>
    <w:tmpl w:val="4AF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C17DB"/>
    <w:multiLevelType w:val="hybridMultilevel"/>
    <w:tmpl w:val="F02C4C42"/>
    <w:lvl w:ilvl="0" w:tplc="24F072A0">
      <w:start w:val="1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2A379B"/>
    <w:multiLevelType w:val="hybridMultilevel"/>
    <w:tmpl w:val="D69A49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BDB28EB"/>
    <w:multiLevelType w:val="hybridMultilevel"/>
    <w:tmpl w:val="367E057C"/>
    <w:lvl w:ilvl="0" w:tplc="680E52EA">
      <w:start w:val="1"/>
      <w:numFmt w:val="upperRoman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1F5C12"/>
    <w:multiLevelType w:val="hybridMultilevel"/>
    <w:tmpl w:val="2FBA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1296F"/>
    <w:multiLevelType w:val="hybridMultilevel"/>
    <w:tmpl w:val="8490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43998"/>
    <w:multiLevelType w:val="hybridMultilevel"/>
    <w:tmpl w:val="7014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D4C47"/>
    <w:multiLevelType w:val="hybridMultilevel"/>
    <w:tmpl w:val="20C4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C4F69"/>
    <w:multiLevelType w:val="hybridMultilevel"/>
    <w:tmpl w:val="709A4F30"/>
    <w:lvl w:ilvl="0" w:tplc="51AA7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D5079"/>
    <w:multiLevelType w:val="hybridMultilevel"/>
    <w:tmpl w:val="0094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F0E1C"/>
    <w:multiLevelType w:val="hybridMultilevel"/>
    <w:tmpl w:val="6E1A47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53E88"/>
    <w:multiLevelType w:val="hybridMultilevel"/>
    <w:tmpl w:val="0354022C"/>
    <w:lvl w:ilvl="0" w:tplc="DDACB6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30EB9"/>
    <w:multiLevelType w:val="hybridMultilevel"/>
    <w:tmpl w:val="1C70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93938"/>
    <w:multiLevelType w:val="hybridMultilevel"/>
    <w:tmpl w:val="829E5DD6"/>
    <w:lvl w:ilvl="0" w:tplc="3274F5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82911"/>
    <w:multiLevelType w:val="hybridMultilevel"/>
    <w:tmpl w:val="7BB07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C09E4"/>
    <w:multiLevelType w:val="hybridMultilevel"/>
    <w:tmpl w:val="33D855FA"/>
    <w:lvl w:ilvl="0" w:tplc="C742A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0"/>
  </w:num>
  <w:num w:numId="7">
    <w:abstractNumId w:val="26"/>
  </w:num>
  <w:num w:numId="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0"/>
  </w:num>
  <w:num w:numId="13">
    <w:abstractNumId w:val="26"/>
  </w:num>
  <w:num w:numId="14">
    <w:abstractNumId w:val="10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27"/>
  </w:num>
  <w:num w:numId="20">
    <w:abstractNumId w:val="3"/>
  </w:num>
  <w:num w:numId="21">
    <w:abstractNumId w:val="18"/>
  </w:num>
  <w:num w:numId="22">
    <w:abstractNumId w:val="33"/>
  </w:num>
  <w:num w:numId="23">
    <w:abstractNumId w:val="11"/>
  </w:num>
  <w:num w:numId="24">
    <w:abstractNumId w:val="16"/>
  </w:num>
  <w:num w:numId="25">
    <w:abstractNumId w:val="12"/>
  </w:num>
  <w:num w:numId="26">
    <w:abstractNumId w:val="21"/>
  </w:num>
  <w:num w:numId="27">
    <w:abstractNumId w:val="31"/>
  </w:num>
  <w:num w:numId="28">
    <w:abstractNumId w:val="15"/>
  </w:num>
  <w:num w:numId="29">
    <w:abstractNumId w:val="14"/>
  </w:num>
  <w:num w:numId="30">
    <w:abstractNumId w:val="29"/>
  </w:num>
  <w:num w:numId="31">
    <w:abstractNumId w:val="30"/>
  </w:num>
  <w:num w:numId="32">
    <w:abstractNumId w:val="7"/>
  </w:num>
  <w:num w:numId="33">
    <w:abstractNumId w:val="6"/>
  </w:num>
  <w:num w:numId="34">
    <w:abstractNumId w:val="25"/>
  </w:num>
  <w:num w:numId="35">
    <w:abstractNumId w:val="8"/>
  </w:num>
  <w:num w:numId="36">
    <w:abstractNumId w:val="9"/>
  </w:num>
  <w:num w:numId="37">
    <w:abstractNumId w:val="1"/>
  </w:num>
  <w:num w:numId="38">
    <w:abstractNumId w:val="1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FC"/>
    <w:rsid w:val="000207A1"/>
    <w:rsid w:val="00102404"/>
    <w:rsid w:val="001D63ED"/>
    <w:rsid w:val="001E5B62"/>
    <w:rsid w:val="00227C57"/>
    <w:rsid w:val="00317ED4"/>
    <w:rsid w:val="003624E6"/>
    <w:rsid w:val="003913FC"/>
    <w:rsid w:val="004C5115"/>
    <w:rsid w:val="0056316F"/>
    <w:rsid w:val="006A7DAC"/>
    <w:rsid w:val="006C2335"/>
    <w:rsid w:val="006E3167"/>
    <w:rsid w:val="007F43FF"/>
    <w:rsid w:val="00824482"/>
    <w:rsid w:val="00860CC4"/>
    <w:rsid w:val="00910776"/>
    <w:rsid w:val="00951BE0"/>
    <w:rsid w:val="00A264EF"/>
    <w:rsid w:val="00A51CF4"/>
    <w:rsid w:val="00AC63F8"/>
    <w:rsid w:val="00B0700B"/>
    <w:rsid w:val="00B12809"/>
    <w:rsid w:val="00B7657D"/>
    <w:rsid w:val="00BD28B1"/>
    <w:rsid w:val="00C33C45"/>
    <w:rsid w:val="00C80F88"/>
    <w:rsid w:val="00CC07E1"/>
    <w:rsid w:val="00D475A2"/>
    <w:rsid w:val="00DC4095"/>
    <w:rsid w:val="00E72770"/>
    <w:rsid w:val="00E8395B"/>
    <w:rsid w:val="00E84E5D"/>
    <w:rsid w:val="00EE074C"/>
    <w:rsid w:val="00F4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3DB3"/>
  <w15:docId w15:val="{AC4E1042-2E16-421F-AFFC-134B1435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3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3F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913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913F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1">
    <w:name w:val="Heading 4.1"/>
    <w:basedOn w:val="Heading5"/>
    <w:uiPriority w:val="99"/>
    <w:rsid w:val="003913FC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paragraph" w:styleId="NoSpacing">
    <w:name w:val="No Spacing"/>
    <w:uiPriority w:val="1"/>
    <w:qFormat/>
    <w:rsid w:val="003913FC"/>
    <w:pPr>
      <w:spacing w:after="0" w:line="240" w:lineRule="auto"/>
      <w:jc w:val="both"/>
    </w:pPr>
    <w:rPr>
      <w:rFonts w:ascii="Arial" w:eastAsia="Calibri" w:hAnsi="Arial" w:cs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3913FC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3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F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913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3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htevkomentarspan">
    <w:name w:val="zahtevkomentarspan"/>
    <w:basedOn w:val="DefaultParagraphFont"/>
    <w:rsid w:val="00D4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sladojevic</cp:lastModifiedBy>
  <cp:revision>3</cp:revision>
  <cp:lastPrinted>2020-01-29T12:03:00Z</cp:lastPrinted>
  <dcterms:created xsi:type="dcterms:W3CDTF">2020-12-23T10:35:00Z</dcterms:created>
  <dcterms:modified xsi:type="dcterms:W3CDTF">2020-12-23T10:35:00Z</dcterms:modified>
</cp:coreProperties>
</file>